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8F5" w:rsidRDefault="005B5A5B">
      <w:pPr>
        <w:rPr>
          <w:rFonts w:ascii="Times New Roman" w:hAnsi="Times New Roman" w:cs="Times New Roman"/>
          <w:sz w:val="28"/>
          <w:szCs w:val="28"/>
        </w:rPr>
      </w:pPr>
      <w:r>
        <w:rPr>
          <w:rFonts w:ascii="Times New Roman" w:hAnsi="Times New Roman" w:cs="Times New Roman"/>
          <w:sz w:val="28"/>
          <w:szCs w:val="28"/>
        </w:rPr>
        <w:t>Name _________________________________________</w:t>
      </w:r>
      <w:r>
        <w:rPr>
          <w:rFonts w:ascii="Times New Roman" w:hAnsi="Times New Roman" w:cs="Times New Roman"/>
          <w:sz w:val="28"/>
          <w:szCs w:val="28"/>
        </w:rPr>
        <w:tab/>
        <w:t>Sect ______________________</w:t>
      </w:r>
    </w:p>
    <w:p w:rsidR="00DF3D28" w:rsidRDefault="00DF3D28" w:rsidP="005B5A5B">
      <w:pPr>
        <w:spacing w:after="0"/>
        <w:rPr>
          <w:rFonts w:ascii="Times New Roman" w:hAnsi="Times New Roman" w:cs="Times New Roman"/>
          <w:sz w:val="28"/>
          <w:szCs w:val="28"/>
        </w:rPr>
      </w:pPr>
    </w:p>
    <w:p w:rsidR="004752E8" w:rsidRDefault="004752E8" w:rsidP="00DF3D28">
      <w:pPr>
        <w:spacing w:after="0"/>
        <w:jc w:val="both"/>
        <w:rPr>
          <w:rFonts w:ascii="Times New Roman" w:hAnsi="Times New Roman" w:cs="Times New Roman"/>
          <w:sz w:val="28"/>
          <w:szCs w:val="28"/>
        </w:rPr>
      </w:pPr>
      <w:r>
        <w:rPr>
          <w:rFonts w:ascii="Times New Roman" w:hAnsi="Times New Roman" w:cs="Times New Roman"/>
          <w:sz w:val="28"/>
          <w:szCs w:val="28"/>
        </w:rPr>
        <w:t>Congratulations!!</w:t>
      </w:r>
    </w:p>
    <w:p w:rsidR="004752E8" w:rsidRDefault="004752E8" w:rsidP="00DF3D28">
      <w:pPr>
        <w:spacing w:after="0"/>
        <w:jc w:val="both"/>
        <w:rPr>
          <w:rFonts w:ascii="Times New Roman" w:hAnsi="Times New Roman" w:cs="Times New Roman"/>
          <w:sz w:val="28"/>
          <w:szCs w:val="28"/>
        </w:rPr>
      </w:pPr>
      <w:r>
        <w:rPr>
          <w:rFonts w:ascii="Times New Roman" w:hAnsi="Times New Roman" w:cs="Times New Roman"/>
          <w:sz w:val="28"/>
          <w:szCs w:val="28"/>
        </w:rPr>
        <w:t>You are the proud new owner of a soon-to-be-built custom home!  You have purchased a new lot in in an upscale community and you have the opportunity to work with a builder to customize the home of your dreams.</w:t>
      </w:r>
    </w:p>
    <w:p w:rsidR="004752E8" w:rsidRDefault="004752E8" w:rsidP="00DF3D28">
      <w:pPr>
        <w:spacing w:after="0"/>
        <w:jc w:val="both"/>
        <w:rPr>
          <w:rFonts w:ascii="Times New Roman" w:hAnsi="Times New Roman" w:cs="Times New Roman"/>
          <w:sz w:val="28"/>
          <w:szCs w:val="28"/>
        </w:rPr>
      </w:pPr>
    </w:p>
    <w:p w:rsidR="004752E8" w:rsidRDefault="004752E8" w:rsidP="00DF3D28">
      <w:pPr>
        <w:spacing w:after="0"/>
        <w:jc w:val="both"/>
        <w:rPr>
          <w:rFonts w:ascii="Times New Roman" w:hAnsi="Times New Roman" w:cs="Times New Roman"/>
          <w:sz w:val="28"/>
          <w:szCs w:val="28"/>
        </w:rPr>
      </w:pPr>
      <w:r>
        <w:rPr>
          <w:rFonts w:ascii="Times New Roman" w:hAnsi="Times New Roman" w:cs="Times New Roman"/>
          <w:sz w:val="28"/>
          <w:szCs w:val="28"/>
        </w:rPr>
        <w:t xml:space="preserve">You are in charge of the design.  Maybe you want a large yard, a swimming pool, a driveway large enough for several cars and a basketball court.  Maybe outdoor living isn’t your thing, and you want a large house with a small yard.  Maybe you want a lot of trees and landscaping to </w:t>
      </w:r>
      <w:r w:rsidR="00D665D7">
        <w:rPr>
          <w:rFonts w:ascii="Times New Roman" w:hAnsi="Times New Roman" w:cs="Times New Roman"/>
          <w:sz w:val="28"/>
          <w:szCs w:val="28"/>
        </w:rPr>
        <w:t>shield</w:t>
      </w:r>
      <w:r>
        <w:rPr>
          <w:rFonts w:ascii="Times New Roman" w:hAnsi="Times New Roman" w:cs="Times New Roman"/>
          <w:sz w:val="28"/>
          <w:szCs w:val="28"/>
        </w:rPr>
        <w:t xml:space="preserve"> your house from the street.  A play area for t</w:t>
      </w:r>
      <w:r w:rsidR="001517C0">
        <w:rPr>
          <w:rFonts w:ascii="Times New Roman" w:hAnsi="Times New Roman" w:cs="Times New Roman"/>
          <w:sz w:val="28"/>
          <w:szCs w:val="28"/>
        </w:rPr>
        <w:t>he kids.  A vegetable garden.  A fenced-in l</w:t>
      </w:r>
      <w:r>
        <w:rPr>
          <w:rFonts w:ascii="Times New Roman" w:hAnsi="Times New Roman" w:cs="Times New Roman"/>
          <w:sz w:val="28"/>
          <w:szCs w:val="28"/>
        </w:rPr>
        <w:t xml:space="preserve">awn </w:t>
      </w:r>
      <w:r w:rsidR="001517C0">
        <w:rPr>
          <w:rFonts w:ascii="Times New Roman" w:hAnsi="Times New Roman" w:cs="Times New Roman"/>
          <w:sz w:val="28"/>
          <w:szCs w:val="28"/>
        </w:rPr>
        <w:t xml:space="preserve">area </w:t>
      </w:r>
      <w:r>
        <w:rPr>
          <w:rFonts w:ascii="Times New Roman" w:hAnsi="Times New Roman" w:cs="Times New Roman"/>
          <w:sz w:val="28"/>
          <w:szCs w:val="28"/>
        </w:rPr>
        <w:t>for your pets to run around on.  An area to set up a volleyball net.  An outdoor barbecue.  The sky’s the limit!</w:t>
      </w:r>
    </w:p>
    <w:p w:rsidR="00D665D7" w:rsidRDefault="00D665D7" w:rsidP="00DF3D28">
      <w:pPr>
        <w:spacing w:after="0"/>
        <w:jc w:val="both"/>
        <w:rPr>
          <w:rFonts w:ascii="Times New Roman" w:hAnsi="Times New Roman" w:cs="Times New Roman"/>
          <w:sz w:val="28"/>
          <w:szCs w:val="28"/>
        </w:rPr>
      </w:pPr>
    </w:p>
    <w:p w:rsidR="00D665D7" w:rsidRDefault="00D665D7" w:rsidP="00DF3D28">
      <w:pPr>
        <w:spacing w:after="0"/>
        <w:jc w:val="both"/>
        <w:rPr>
          <w:rFonts w:ascii="Times New Roman" w:hAnsi="Times New Roman" w:cs="Times New Roman"/>
          <w:sz w:val="28"/>
          <w:szCs w:val="28"/>
        </w:rPr>
      </w:pPr>
      <w:r>
        <w:rPr>
          <w:rFonts w:ascii="Times New Roman" w:hAnsi="Times New Roman" w:cs="Times New Roman"/>
          <w:sz w:val="28"/>
          <w:szCs w:val="28"/>
        </w:rPr>
        <w:t xml:space="preserve">Like anything in life, there are some limitations however.  All lots in this development are the same size, measuring 52’w by 72’ long.  And of course there’s the whole money issue – you have to be able to afford what you can build.  </w:t>
      </w:r>
      <w:r w:rsidR="007C51BB">
        <w:rPr>
          <w:rFonts w:ascii="Times New Roman" w:hAnsi="Times New Roman" w:cs="Times New Roman"/>
          <w:sz w:val="28"/>
          <w:szCs w:val="28"/>
        </w:rPr>
        <w:t>You have a budget of $320</w:t>
      </w:r>
      <w:r w:rsidR="001139CD">
        <w:rPr>
          <w:rFonts w:ascii="Times New Roman" w:hAnsi="Times New Roman" w:cs="Times New Roman"/>
          <w:sz w:val="28"/>
          <w:szCs w:val="28"/>
        </w:rPr>
        <w:t>,000</w:t>
      </w:r>
      <w:r>
        <w:rPr>
          <w:rFonts w:ascii="Times New Roman" w:hAnsi="Times New Roman" w:cs="Times New Roman"/>
          <w:sz w:val="28"/>
          <w:szCs w:val="28"/>
        </w:rPr>
        <w:t>.  You can spend that money however you want, but keep in mind you’ll need to keep track of budget as you plan.  You’ll need to prioritize as you go along.</w:t>
      </w:r>
    </w:p>
    <w:p w:rsidR="00D665D7" w:rsidRDefault="00D665D7" w:rsidP="00DF3D28">
      <w:pPr>
        <w:spacing w:after="0"/>
        <w:jc w:val="both"/>
        <w:rPr>
          <w:rFonts w:ascii="Times New Roman" w:hAnsi="Times New Roman" w:cs="Times New Roman"/>
          <w:sz w:val="28"/>
          <w:szCs w:val="28"/>
        </w:rPr>
      </w:pPr>
    </w:p>
    <w:p w:rsidR="00D665D7" w:rsidRDefault="00D665D7" w:rsidP="00DF3D28">
      <w:pPr>
        <w:spacing w:after="0"/>
        <w:jc w:val="both"/>
        <w:rPr>
          <w:rFonts w:ascii="Times New Roman" w:hAnsi="Times New Roman" w:cs="Times New Roman"/>
          <w:sz w:val="28"/>
          <w:szCs w:val="28"/>
        </w:rPr>
      </w:pPr>
      <w:r>
        <w:rPr>
          <w:rFonts w:ascii="Times New Roman" w:hAnsi="Times New Roman" w:cs="Times New Roman"/>
          <w:sz w:val="28"/>
          <w:szCs w:val="28"/>
        </w:rPr>
        <w:t>The costs:  In construction, different features have different costs.  These cost rates are based on area – the larger a feature, the more it will cost.  Here’s a list of costs.</w:t>
      </w:r>
    </w:p>
    <w:p w:rsidR="00D665D7" w:rsidRDefault="00D665D7" w:rsidP="00DF3D28">
      <w:pPr>
        <w:spacing w:after="0"/>
        <w:jc w:val="both"/>
        <w:rPr>
          <w:rFonts w:ascii="Times New Roman" w:hAnsi="Times New Roman" w:cs="Times New Roman"/>
          <w:sz w:val="28"/>
          <w:szCs w:val="28"/>
        </w:rPr>
      </w:pPr>
    </w:p>
    <w:p w:rsidR="00D665D7" w:rsidRDefault="00D665D7" w:rsidP="00DF3D28">
      <w:pPr>
        <w:spacing w:after="0"/>
        <w:jc w:val="both"/>
        <w:rPr>
          <w:rFonts w:ascii="Times New Roman" w:hAnsi="Times New Roman" w:cs="Times New Roman"/>
          <w:sz w:val="28"/>
          <w:szCs w:val="28"/>
        </w:rPr>
      </w:pPr>
      <w:r>
        <w:rPr>
          <w:rFonts w:ascii="Times New Roman" w:hAnsi="Times New Roman" w:cs="Times New Roman"/>
          <w:sz w:val="28"/>
          <w:szCs w:val="28"/>
        </w:rPr>
        <w:t xml:space="preserve">Residence (house):  </w:t>
      </w:r>
      <w:r>
        <w:rPr>
          <w:rFonts w:ascii="Times New Roman" w:hAnsi="Times New Roman" w:cs="Times New Roman"/>
          <w:sz w:val="28"/>
          <w:szCs w:val="28"/>
        </w:rPr>
        <w:tab/>
      </w:r>
      <w:r>
        <w:rPr>
          <w:rFonts w:ascii="Times New Roman" w:hAnsi="Times New Roman" w:cs="Times New Roman"/>
          <w:sz w:val="28"/>
          <w:szCs w:val="28"/>
        </w:rPr>
        <w:tab/>
      </w:r>
      <w:r w:rsidR="000D2101">
        <w:rPr>
          <w:rFonts w:ascii="Times New Roman" w:hAnsi="Times New Roman" w:cs="Times New Roman"/>
          <w:sz w:val="28"/>
          <w:szCs w:val="28"/>
        </w:rPr>
        <w:t>$14</w:t>
      </w:r>
      <w:r>
        <w:rPr>
          <w:rFonts w:ascii="Times New Roman" w:hAnsi="Times New Roman" w:cs="Times New Roman"/>
          <w:sz w:val="28"/>
          <w:szCs w:val="28"/>
        </w:rPr>
        <w:t>0 per square foot</w:t>
      </w:r>
    </w:p>
    <w:p w:rsidR="001517C0" w:rsidRDefault="001517C0" w:rsidP="00DF3D28">
      <w:pPr>
        <w:spacing w:after="0"/>
        <w:jc w:val="both"/>
        <w:rPr>
          <w:rFonts w:ascii="Times New Roman" w:hAnsi="Times New Roman" w:cs="Times New Roman"/>
          <w:sz w:val="28"/>
          <w:szCs w:val="28"/>
        </w:rPr>
      </w:pPr>
      <w:r>
        <w:rPr>
          <w:rFonts w:ascii="Times New Roman" w:hAnsi="Times New Roman" w:cs="Times New Roman"/>
          <w:sz w:val="28"/>
          <w:szCs w:val="28"/>
        </w:rPr>
        <w:tab/>
        <w:t>Plus:</w:t>
      </w:r>
      <w:r>
        <w:rPr>
          <w:rFonts w:ascii="Times New Roman" w:hAnsi="Times New Roman" w:cs="Times New Roman"/>
          <w:sz w:val="28"/>
          <w:szCs w:val="28"/>
        </w:rPr>
        <w:tab/>
        <w:t>kitchen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$25 per square foot extra</w:t>
      </w:r>
    </w:p>
    <w:p w:rsidR="001517C0" w:rsidRDefault="001517C0" w:rsidP="00DF3D28">
      <w:pPr>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Deluxe kitchen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$35 per square foot extra</w:t>
      </w:r>
    </w:p>
    <w:p w:rsidR="001517C0" w:rsidRDefault="007C51BB" w:rsidP="00DF3D28">
      <w:pPr>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Bedroom:</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$15</w:t>
      </w:r>
      <w:r w:rsidR="001517C0">
        <w:rPr>
          <w:rFonts w:ascii="Times New Roman" w:hAnsi="Times New Roman" w:cs="Times New Roman"/>
          <w:sz w:val="28"/>
          <w:szCs w:val="28"/>
        </w:rPr>
        <w:t xml:space="preserve"> per square foot extra</w:t>
      </w:r>
    </w:p>
    <w:p w:rsidR="001517C0" w:rsidRDefault="007C51BB" w:rsidP="00DF3D28">
      <w:pPr>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Full bath (w/ shower):</w:t>
      </w:r>
      <w:r>
        <w:rPr>
          <w:rFonts w:ascii="Times New Roman" w:hAnsi="Times New Roman" w:cs="Times New Roman"/>
          <w:sz w:val="28"/>
          <w:szCs w:val="28"/>
        </w:rPr>
        <w:tab/>
      </w:r>
      <w:r>
        <w:rPr>
          <w:rFonts w:ascii="Times New Roman" w:hAnsi="Times New Roman" w:cs="Times New Roman"/>
          <w:sz w:val="28"/>
          <w:szCs w:val="28"/>
        </w:rPr>
        <w:tab/>
        <w:t>$6</w:t>
      </w:r>
      <w:r w:rsidR="001517C0">
        <w:rPr>
          <w:rFonts w:ascii="Times New Roman" w:hAnsi="Times New Roman" w:cs="Times New Roman"/>
          <w:sz w:val="28"/>
          <w:szCs w:val="28"/>
        </w:rPr>
        <w:t>000 per bathroom</w:t>
      </w:r>
    </w:p>
    <w:p w:rsidR="001517C0" w:rsidRDefault="001517C0" w:rsidP="00DF3D28">
      <w:pPr>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Half bath (toilet/sink only)</w:t>
      </w:r>
      <w:r>
        <w:rPr>
          <w:rFonts w:ascii="Times New Roman" w:hAnsi="Times New Roman" w:cs="Times New Roman"/>
          <w:sz w:val="28"/>
          <w:szCs w:val="28"/>
        </w:rPr>
        <w:tab/>
      </w:r>
      <w:r w:rsidR="007C51BB">
        <w:rPr>
          <w:rFonts w:ascii="Times New Roman" w:hAnsi="Times New Roman" w:cs="Times New Roman"/>
          <w:sz w:val="28"/>
          <w:szCs w:val="28"/>
        </w:rPr>
        <w:t>$3000</w:t>
      </w:r>
      <w:bookmarkStart w:id="0" w:name="_GoBack"/>
      <w:bookmarkEnd w:id="0"/>
      <w:r>
        <w:rPr>
          <w:rFonts w:ascii="Times New Roman" w:hAnsi="Times New Roman" w:cs="Times New Roman"/>
          <w:sz w:val="28"/>
          <w:szCs w:val="28"/>
        </w:rPr>
        <w:tab/>
      </w:r>
      <w:r w:rsidR="003B25A4">
        <w:rPr>
          <w:rFonts w:ascii="Times New Roman" w:hAnsi="Times New Roman" w:cs="Times New Roman"/>
          <w:sz w:val="28"/>
          <w:szCs w:val="28"/>
        </w:rPr>
        <w:t xml:space="preserve"> per bathroom</w:t>
      </w:r>
    </w:p>
    <w:p w:rsidR="00D665D7" w:rsidRDefault="001517C0" w:rsidP="00DF3D28">
      <w:pPr>
        <w:spacing w:after="0"/>
        <w:jc w:val="both"/>
        <w:rPr>
          <w:rFonts w:ascii="Times New Roman" w:hAnsi="Times New Roman" w:cs="Times New Roman"/>
          <w:sz w:val="28"/>
          <w:szCs w:val="28"/>
        </w:rPr>
      </w:pPr>
      <w:r>
        <w:rPr>
          <w:rFonts w:ascii="Times New Roman" w:hAnsi="Times New Roman" w:cs="Times New Roman"/>
          <w:sz w:val="28"/>
          <w:szCs w:val="28"/>
        </w:rPr>
        <w:t xml:space="preserve">Patio, </w:t>
      </w:r>
      <w:r w:rsidR="00D665D7">
        <w:rPr>
          <w:rFonts w:ascii="Times New Roman" w:hAnsi="Times New Roman" w:cs="Times New Roman"/>
          <w:sz w:val="28"/>
          <w:szCs w:val="28"/>
        </w:rPr>
        <w:t>Deck</w:t>
      </w:r>
      <w:r>
        <w:rPr>
          <w:rFonts w:ascii="Times New Roman" w:hAnsi="Times New Roman" w:cs="Times New Roman"/>
          <w:sz w:val="28"/>
          <w:szCs w:val="28"/>
        </w:rPr>
        <w:t>s and walkways:</w:t>
      </w:r>
      <w:r w:rsidR="00D665D7">
        <w:rPr>
          <w:rFonts w:ascii="Times New Roman" w:hAnsi="Times New Roman" w:cs="Times New Roman"/>
          <w:sz w:val="28"/>
          <w:szCs w:val="28"/>
        </w:rPr>
        <w:tab/>
        <w:t>$20 per square foot</w:t>
      </w:r>
    </w:p>
    <w:p w:rsidR="00D665D7" w:rsidRDefault="00D665D7" w:rsidP="00DF3D28">
      <w:pPr>
        <w:spacing w:after="0"/>
        <w:jc w:val="both"/>
        <w:rPr>
          <w:rFonts w:ascii="Times New Roman" w:hAnsi="Times New Roman" w:cs="Times New Roman"/>
          <w:sz w:val="28"/>
          <w:szCs w:val="28"/>
        </w:rPr>
      </w:pPr>
      <w:r>
        <w:rPr>
          <w:rFonts w:ascii="Times New Roman" w:hAnsi="Times New Roman" w:cs="Times New Roman"/>
          <w:sz w:val="28"/>
          <w:szCs w:val="28"/>
        </w:rPr>
        <w:t>Driveway: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1517C0">
        <w:rPr>
          <w:rFonts w:ascii="Times New Roman" w:hAnsi="Times New Roman" w:cs="Times New Roman"/>
          <w:sz w:val="28"/>
          <w:szCs w:val="28"/>
        </w:rPr>
        <w:t>$5 per square foot</w:t>
      </w:r>
    </w:p>
    <w:p w:rsidR="001517C0" w:rsidRDefault="001517C0" w:rsidP="00DF3D28">
      <w:pPr>
        <w:spacing w:after="0"/>
        <w:jc w:val="both"/>
        <w:rPr>
          <w:rFonts w:ascii="Times New Roman" w:hAnsi="Times New Roman" w:cs="Times New Roman"/>
          <w:sz w:val="28"/>
          <w:szCs w:val="28"/>
        </w:rPr>
      </w:pPr>
      <w:r>
        <w:rPr>
          <w:rFonts w:ascii="Times New Roman" w:hAnsi="Times New Roman" w:cs="Times New Roman"/>
          <w:sz w:val="28"/>
          <w:szCs w:val="28"/>
        </w:rPr>
        <w:t>Lawn: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per square foot</w:t>
      </w:r>
    </w:p>
    <w:p w:rsidR="001517C0" w:rsidRDefault="001517C0" w:rsidP="00DF3D28">
      <w:pPr>
        <w:spacing w:after="0"/>
        <w:jc w:val="both"/>
        <w:rPr>
          <w:rFonts w:ascii="Times New Roman" w:hAnsi="Times New Roman" w:cs="Times New Roman"/>
          <w:sz w:val="28"/>
          <w:szCs w:val="28"/>
        </w:rPr>
      </w:pPr>
      <w:r>
        <w:rPr>
          <w:rFonts w:ascii="Times New Roman" w:hAnsi="Times New Roman" w:cs="Times New Roman"/>
          <w:sz w:val="28"/>
          <w:szCs w:val="28"/>
        </w:rPr>
        <w:t>Fencing:</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$16 per linear foot</w:t>
      </w:r>
    </w:p>
    <w:p w:rsidR="003B25A4" w:rsidRDefault="001517C0" w:rsidP="00DF3D28">
      <w:pPr>
        <w:spacing w:after="0"/>
        <w:jc w:val="both"/>
        <w:rPr>
          <w:rFonts w:ascii="Times New Roman" w:hAnsi="Times New Roman" w:cs="Times New Roman"/>
          <w:sz w:val="28"/>
          <w:szCs w:val="28"/>
        </w:rPr>
      </w:pPr>
      <w:r>
        <w:rPr>
          <w:rFonts w:ascii="Times New Roman" w:hAnsi="Times New Roman" w:cs="Times New Roman"/>
          <w:sz w:val="28"/>
          <w:szCs w:val="28"/>
        </w:rPr>
        <w:t>Landscaping:</w:t>
      </w:r>
      <w:r w:rsidR="003B25A4">
        <w:rPr>
          <w:rFonts w:ascii="Times New Roman" w:hAnsi="Times New Roman" w:cs="Times New Roman"/>
          <w:sz w:val="28"/>
          <w:szCs w:val="28"/>
        </w:rPr>
        <w:tab/>
      </w:r>
      <w:r w:rsidR="003B25A4">
        <w:rPr>
          <w:rFonts w:ascii="Times New Roman" w:hAnsi="Times New Roman" w:cs="Times New Roman"/>
          <w:sz w:val="28"/>
          <w:szCs w:val="28"/>
        </w:rPr>
        <w:tab/>
      </w:r>
      <w:r w:rsidR="003B25A4">
        <w:rPr>
          <w:rFonts w:ascii="Times New Roman" w:hAnsi="Times New Roman" w:cs="Times New Roman"/>
          <w:sz w:val="28"/>
          <w:szCs w:val="28"/>
        </w:rPr>
        <w:tab/>
      </w:r>
    </w:p>
    <w:p w:rsidR="001517C0" w:rsidRDefault="001517C0" w:rsidP="00DF3D28">
      <w:pPr>
        <w:spacing w:after="0"/>
        <w:jc w:val="both"/>
        <w:rPr>
          <w:rFonts w:ascii="Times New Roman" w:hAnsi="Times New Roman" w:cs="Times New Roman"/>
          <w:sz w:val="28"/>
          <w:szCs w:val="28"/>
        </w:rPr>
      </w:pPr>
      <w:r>
        <w:rPr>
          <w:rFonts w:ascii="Times New Roman" w:hAnsi="Times New Roman" w:cs="Times New Roman"/>
          <w:sz w:val="28"/>
          <w:szCs w:val="28"/>
        </w:rPr>
        <w:tab/>
        <w:t>(</w:t>
      </w:r>
      <w:proofErr w:type="gramStart"/>
      <w:r>
        <w:rPr>
          <w:rFonts w:ascii="Times New Roman" w:hAnsi="Times New Roman" w:cs="Times New Roman"/>
          <w:sz w:val="28"/>
          <w:szCs w:val="28"/>
        </w:rPr>
        <w:t>gardens</w:t>
      </w:r>
      <w:proofErr w:type="gramEnd"/>
      <w:r>
        <w:rPr>
          <w:rFonts w:ascii="Times New Roman" w:hAnsi="Times New Roman" w:cs="Times New Roman"/>
          <w:sz w:val="28"/>
          <w:szCs w:val="28"/>
        </w:rPr>
        <w:t>, trees, shrubs)</w:t>
      </w:r>
      <w:r>
        <w:rPr>
          <w:rFonts w:ascii="Times New Roman" w:hAnsi="Times New Roman" w:cs="Times New Roman"/>
          <w:sz w:val="28"/>
          <w:szCs w:val="28"/>
        </w:rPr>
        <w:tab/>
      </w:r>
      <w:r w:rsidR="003B25A4" w:rsidRPr="003B25A4">
        <w:rPr>
          <w:rFonts w:ascii="Times New Roman" w:hAnsi="Times New Roman" w:cs="Times New Roman"/>
          <w:sz w:val="28"/>
          <w:szCs w:val="28"/>
        </w:rPr>
        <w:t>$10 per square foot</w:t>
      </w:r>
    </w:p>
    <w:p w:rsidR="003B25A4" w:rsidRDefault="007C51BB" w:rsidP="00DF3D28">
      <w:pPr>
        <w:spacing w:after="0"/>
        <w:jc w:val="both"/>
        <w:rPr>
          <w:rFonts w:ascii="Times New Roman" w:hAnsi="Times New Roman" w:cs="Times New Roman"/>
          <w:sz w:val="28"/>
          <w:szCs w:val="28"/>
        </w:rPr>
      </w:pPr>
      <w:r>
        <w:rPr>
          <w:rFonts w:ascii="Times New Roman" w:hAnsi="Times New Roman" w:cs="Times New Roman"/>
          <w:sz w:val="28"/>
          <w:szCs w:val="28"/>
        </w:rPr>
        <w:t>Swimming pool:</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$8</w:t>
      </w:r>
      <w:r w:rsidR="003B25A4">
        <w:rPr>
          <w:rFonts w:ascii="Times New Roman" w:hAnsi="Times New Roman" w:cs="Times New Roman"/>
          <w:sz w:val="28"/>
          <w:szCs w:val="28"/>
        </w:rPr>
        <w:t>0 per square foot</w:t>
      </w:r>
    </w:p>
    <w:p w:rsidR="000D2101" w:rsidRDefault="007C51BB" w:rsidP="00DF3D28">
      <w:pPr>
        <w:spacing w:after="0"/>
        <w:jc w:val="both"/>
        <w:rPr>
          <w:rFonts w:ascii="Times New Roman" w:hAnsi="Times New Roman" w:cs="Times New Roman"/>
          <w:sz w:val="28"/>
          <w:szCs w:val="28"/>
        </w:rPr>
      </w:pPr>
      <w:r>
        <w:rPr>
          <w:rFonts w:ascii="Times New Roman" w:hAnsi="Times New Roman" w:cs="Times New Roman"/>
          <w:sz w:val="28"/>
          <w:szCs w:val="28"/>
        </w:rPr>
        <w:t>Hot tub:</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$15</w:t>
      </w:r>
      <w:r w:rsidR="000D2101">
        <w:rPr>
          <w:rFonts w:ascii="Times New Roman" w:hAnsi="Times New Roman" w:cs="Times New Roman"/>
          <w:sz w:val="28"/>
          <w:szCs w:val="28"/>
        </w:rPr>
        <w:t>0 per square foot</w:t>
      </w:r>
    </w:p>
    <w:p w:rsidR="003B25A4" w:rsidRDefault="003B25A4" w:rsidP="00DF3D28">
      <w:pPr>
        <w:spacing w:after="0"/>
        <w:jc w:val="both"/>
        <w:rPr>
          <w:rFonts w:ascii="Times New Roman" w:hAnsi="Times New Roman" w:cs="Times New Roman"/>
          <w:sz w:val="28"/>
          <w:szCs w:val="28"/>
        </w:rPr>
      </w:pPr>
    </w:p>
    <w:p w:rsidR="003B25A4" w:rsidRDefault="003B25A4" w:rsidP="00DF3D28">
      <w:pPr>
        <w:spacing w:after="0"/>
        <w:jc w:val="both"/>
        <w:rPr>
          <w:rFonts w:ascii="Times New Roman" w:hAnsi="Times New Roman" w:cs="Times New Roman"/>
          <w:sz w:val="28"/>
          <w:szCs w:val="28"/>
        </w:rPr>
      </w:pPr>
      <w:r>
        <w:rPr>
          <w:rFonts w:ascii="Times New Roman" w:hAnsi="Times New Roman" w:cs="Times New Roman"/>
          <w:sz w:val="28"/>
          <w:szCs w:val="28"/>
        </w:rPr>
        <w:t>What you’ll need:</w:t>
      </w:r>
    </w:p>
    <w:p w:rsidR="003B25A4" w:rsidRDefault="003B25A4" w:rsidP="00DF3D28">
      <w:pPr>
        <w:spacing w:after="0"/>
        <w:jc w:val="both"/>
        <w:rPr>
          <w:rFonts w:ascii="Times New Roman" w:hAnsi="Times New Roman" w:cs="Times New Roman"/>
          <w:sz w:val="28"/>
          <w:szCs w:val="28"/>
        </w:rPr>
      </w:pPr>
      <w:r>
        <w:rPr>
          <w:rFonts w:ascii="Times New Roman" w:hAnsi="Times New Roman" w:cs="Times New Roman"/>
          <w:sz w:val="28"/>
          <w:szCs w:val="28"/>
        </w:rPr>
        <w:t>To begin with, you’ll need to create a plot plan for your dream house.  Take a piece of graph paper, and lay out your 52’ by 72” lot.  Set your scale on the graph paper to each square measuring 2’ x 2’, equaling 4 square feet per square.</w:t>
      </w:r>
    </w:p>
    <w:p w:rsidR="003B25A4" w:rsidRDefault="003B25A4" w:rsidP="00DF3D28">
      <w:pPr>
        <w:spacing w:after="0"/>
        <w:jc w:val="both"/>
        <w:rPr>
          <w:rFonts w:ascii="Times New Roman" w:hAnsi="Times New Roman" w:cs="Times New Roman"/>
          <w:sz w:val="28"/>
          <w:szCs w:val="28"/>
        </w:rPr>
      </w:pPr>
    </w:p>
    <w:p w:rsidR="003B25A4" w:rsidRDefault="003B25A4" w:rsidP="00DF3D28">
      <w:pPr>
        <w:spacing w:after="0"/>
        <w:jc w:val="both"/>
        <w:rPr>
          <w:rFonts w:ascii="Times New Roman" w:hAnsi="Times New Roman" w:cs="Times New Roman"/>
          <w:sz w:val="28"/>
          <w:szCs w:val="28"/>
        </w:rPr>
      </w:pPr>
      <w:r>
        <w:rPr>
          <w:rFonts w:ascii="Times New Roman" w:hAnsi="Times New Roman" w:cs="Times New Roman"/>
          <w:sz w:val="28"/>
          <w:szCs w:val="28"/>
        </w:rPr>
        <w:t xml:space="preserve">Once you have clearly defined the perimeter of your lot, you can now start planning for your house.  Start with some rough light pencil sketches – don’t finalize your design until you’re sure you can afford everything you want.  </w:t>
      </w:r>
      <w:r w:rsidR="000D2101">
        <w:rPr>
          <w:rFonts w:ascii="Times New Roman" w:hAnsi="Times New Roman" w:cs="Times New Roman"/>
          <w:sz w:val="28"/>
          <w:szCs w:val="28"/>
        </w:rPr>
        <w:t>You may need to do some erasing and redesigning depending on your final expenses.</w:t>
      </w:r>
    </w:p>
    <w:p w:rsidR="000D2101" w:rsidRDefault="000D2101" w:rsidP="00DF3D28">
      <w:pPr>
        <w:spacing w:after="0"/>
        <w:jc w:val="both"/>
        <w:rPr>
          <w:rFonts w:ascii="Times New Roman" w:hAnsi="Times New Roman" w:cs="Times New Roman"/>
          <w:sz w:val="28"/>
          <w:szCs w:val="28"/>
        </w:rPr>
      </w:pPr>
    </w:p>
    <w:p w:rsidR="000D2101" w:rsidRDefault="000D2101" w:rsidP="00DF3D28">
      <w:pPr>
        <w:spacing w:after="0"/>
        <w:jc w:val="both"/>
        <w:rPr>
          <w:rFonts w:ascii="Times New Roman" w:hAnsi="Times New Roman" w:cs="Times New Roman"/>
          <w:sz w:val="28"/>
          <w:szCs w:val="28"/>
        </w:rPr>
      </w:pPr>
      <w:r>
        <w:rPr>
          <w:rFonts w:ascii="Times New Roman" w:hAnsi="Times New Roman" w:cs="Times New Roman"/>
          <w:sz w:val="28"/>
          <w:szCs w:val="28"/>
        </w:rPr>
        <w:t>Once your design is complete, begin the cost calculations.  Use the attached cost estimating sheet to calculate your expenses.  You may use a calculator, but keep in mind you must correctly figure out the areas of each individual area in order to correctly figure out your costs.  If your total expenses exceeds your budget, you’ll need to go back to the drawing board and reconfigure your design.</w:t>
      </w:r>
    </w:p>
    <w:p w:rsidR="000D2101" w:rsidRDefault="000D2101" w:rsidP="00DF3D28">
      <w:pPr>
        <w:spacing w:after="0"/>
        <w:jc w:val="both"/>
        <w:rPr>
          <w:rFonts w:ascii="Times New Roman" w:hAnsi="Times New Roman" w:cs="Times New Roman"/>
          <w:sz w:val="28"/>
          <w:szCs w:val="28"/>
        </w:rPr>
      </w:pPr>
    </w:p>
    <w:p w:rsidR="000D2101" w:rsidRDefault="000D2101" w:rsidP="00DF3D28">
      <w:pPr>
        <w:spacing w:after="0"/>
        <w:jc w:val="both"/>
        <w:rPr>
          <w:rFonts w:ascii="Times New Roman" w:hAnsi="Times New Roman" w:cs="Times New Roman"/>
          <w:sz w:val="28"/>
          <w:szCs w:val="28"/>
        </w:rPr>
      </w:pPr>
      <w:r>
        <w:rPr>
          <w:rFonts w:ascii="Times New Roman" w:hAnsi="Times New Roman" w:cs="Times New Roman"/>
          <w:sz w:val="28"/>
          <w:szCs w:val="28"/>
        </w:rPr>
        <w:t>Complete the cost estimating sheet and total your complete expenses.  Once you confirm your costs are within your budget, you may begin coloring your final layout.</w:t>
      </w:r>
    </w:p>
    <w:p w:rsidR="000D2101" w:rsidRDefault="000D2101" w:rsidP="00DF3D28">
      <w:pPr>
        <w:spacing w:after="0"/>
        <w:jc w:val="both"/>
        <w:rPr>
          <w:rFonts w:ascii="Times New Roman" w:hAnsi="Times New Roman" w:cs="Times New Roman"/>
          <w:sz w:val="28"/>
          <w:szCs w:val="28"/>
        </w:rPr>
      </w:pPr>
    </w:p>
    <w:p w:rsidR="00811D45" w:rsidRDefault="00811D45" w:rsidP="00DF3D28">
      <w:pPr>
        <w:spacing w:after="0"/>
        <w:jc w:val="both"/>
        <w:rPr>
          <w:rFonts w:ascii="Times New Roman" w:hAnsi="Times New Roman" w:cs="Times New Roman"/>
          <w:sz w:val="28"/>
          <w:szCs w:val="28"/>
        </w:rPr>
      </w:pPr>
    </w:p>
    <w:p w:rsidR="00811D45" w:rsidRDefault="00811D45" w:rsidP="00DF3D28">
      <w:pPr>
        <w:spacing w:after="0"/>
        <w:jc w:val="both"/>
        <w:rPr>
          <w:rFonts w:ascii="Times New Roman" w:hAnsi="Times New Roman" w:cs="Times New Roman"/>
          <w:sz w:val="28"/>
          <w:szCs w:val="28"/>
        </w:rPr>
      </w:pPr>
    </w:p>
    <w:p w:rsidR="00811D45" w:rsidRDefault="00811D45" w:rsidP="00DF3D28">
      <w:pPr>
        <w:spacing w:after="0"/>
        <w:jc w:val="both"/>
        <w:rPr>
          <w:rFonts w:ascii="Times New Roman" w:hAnsi="Times New Roman" w:cs="Times New Roman"/>
          <w:sz w:val="28"/>
          <w:szCs w:val="28"/>
        </w:rPr>
      </w:pPr>
    </w:p>
    <w:p w:rsidR="00811D45" w:rsidRDefault="00811D45" w:rsidP="00DF3D28">
      <w:pPr>
        <w:spacing w:after="0"/>
        <w:jc w:val="both"/>
        <w:rPr>
          <w:rFonts w:ascii="Times New Roman" w:hAnsi="Times New Roman" w:cs="Times New Roman"/>
          <w:sz w:val="28"/>
          <w:szCs w:val="28"/>
        </w:rPr>
      </w:pPr>
    </w:p>
    <w:p w:rsidR="00811D45" w:rsidRDefault="00811D45" w:rsidP="00DF3D28">
      <w:pPr>
        <w:spacing w:after="0"/>
        <w:jc w:val="both"/>
        <w:rPr>
          <w:rFonts w:ascii="Times New Roman" w:hAnsi="Times New Roman" w:cs="Times New Roman"/>
          <w:sz w:val="28"/>
          <w:szCs w:val="28"/>
        </w:rPr>
      </w:pPr>
    </w:p>
    <w:p w:rsidR="00811D45" w:rsidRDefault="00811D45" w:rsidP="00DF3D28">
      <w:pPr>
        <w:spacing w:after="0"/>
        <w:jc w:val="both"/>
        <w:rPr>
          <w:rFonts w:ascii="Times New Roman" w:hAnsi="Times New Roman" w:cs="Times New Roman"/>
          <w:sz w:val="28"/>
          <w:szCs w:val="28"/>
        </w:rPr>
      </w:pPr>
    </w:p>
    <w:p w:rsidR="00811D45" w:rsidRDefault="00811D45" w:rsidP="00DF3D28">
      <w:pPr>
        <w:spacing w:after="0"/>
        <w:jc w:val="both"/>
        <w:rPr>
          <w:rFonts w:ascii="Times New Roman" w:hAnsi="Times New Roman" w:cs="Times New Roman"/>
          <w:sz w:val="28"/>
          <w:szCs w:val="28"/>
        </w:rPr>
      </w:pPr>
    </w:p>
    <w:p w:rsidR="00811D45" w:rsidRDefault="00811D45" w:rsidP="00DF3D28">
      <w:pPr>
        <w:spacing w:after="0"/>
        <w:jc w:val="both"/>
        <w:rPr>
          <w:rFonts w:ascii="Times New Roman" w:hAnsi="Times New Roman" w:cs="Times New Roman"/>
          <w:sz w:val="28"/>
          <w:szCs w:val="28"/>
        </w:rPr>
      </w:pPr>
    </w:p>
    <w:p w:rsidR="00811D45" w:rsidRDefault="00811D45" w:rsidP="00DF3D28">
      <w:pPr>
        <w:spacing w:after="0"/>
        <w:jc w:val="both"/>
        <w:rPr>
          <w:rFonts w:ascii="Times New Roman" w:hAnsi="Times New Roman" w:cs="Times New Roman"/>
          <w:sz w:val="28"/>
          <w:szCs w:val="28"/>
        </w:rPr>
      </w:pPr>
    </w:p>
    <w:p w:rsidR="00811D45" w:rsidRDefault="00811D45" w:rsidP="00DF3D28">
      <w:pPr>
        <w:spacing w:after="0"/>
        <w:jc w:val="both"/>
        <w:rPr>
          <w:rFonts w:ascii="Times New Roman" w:hAnsi="Times New Roman" w:cs="Times New Roman"/>
          <w:sz w:val="28"/>
          <w:szCs w:val="28"/>
        </w:rPr>
      </w:pPr>
    </w:p>
    <w:p w:rsidR="00811D45" w:rsidRDefault="00811D45" w:rsidP="00DF3D28">
      <w:pPr>
        <w:spacing w:after="0"/>
        <w:jc w:val="both"/>
        <w:rPr>
          <w:rFonts w:ascii="Times New Roman" w:hAnsi="Times New Roman" w:cs="Times New Roman"/>
          <w:sz w:val="28"/>
          <w:szCs w:val="28"/>
        </w:rPr>
      </w:pPr>
    </w:p>
    <w:p w:rsidR="00811D45" w:rsidRDefault="00811D45" w:rsidP="00DF3D28">
      <w:pPr>
        <w:spacing w:after="0"/>
        <w:jc w:val="both"/>
        <w:rPr>
          <w:rFonts w:ascii="Times New Roman" w:hAnsi="Times New Roman" w:cs="Times New Roman"/>
          <w:sz w:val="28"/>
          <w:szCs w:val="28"/>
        </w:rPr>
      </w:pPr>
    </w:p>
    <w:p w:rsidR="00811D45" w:rsidRDefault="00811D45" w:rsidP="00DF3D28">
      <w:pPr>
        <w:spacing w:after="0"/>
        <w:jc w:val="both"/>
        <w:rPr>
          <w:rFonts w:ascii="Times New Roman" w:hAnsi="Times New Roman" w:cs="Times New Roman"/>
          <w:sz w:val="28"/>
          <w:szCs w:val="28"/>
        </w:rPr>
      </w:pPr>
    </w:p>
    <w:p w:rsidR="00811D45" w:rsidRDefault="00811D45" w:rsidP="00DF3D28">
      <w:pPr>
        <w:spacing w:after="0"/>
        <w:jc w:val="both"/>
        <w:rPr>
          <w:rFonts w:ascii="Times New Roman" w:hAnsi="Times New Roman" w:cs="Times New Roman"/>
          <w:sz w:val="28"/>
          <w:szCs w:val="28"/>
        </w:rPr>
      </w:pPr>
    </w:p>
    <w:p w:rsidR="00811D45" w:rsidRDefault="00811D45" w:rsidP="00DF3D28">
      <w:pPr>
        <w:spacing w:after="0"/>
        <w:jc w:val="both"/>
        <w:rPr>
          <w:rFonts w:ascii="Times New Roman" w:hAnsi="Times New Roman" w:cs="Times New Roman"/>
          <w:sz w:val="28"/>
          <w:szCs w:val="28"/>
        </w:rPr>
      </w:pPr>
    </w:p>
    <w:p w:rsidR="00811D45" w:rsidRDefault="00811D45" w:rsidP="00DF3D28">
      <w:pPr>
        <w:spacing w:after="0"/>
        <w:jc w:val="both"/>
        <w:rPr>
          <w:rFonts w:ascii="Times New Roman" w:hAnsi="Times New Roman" w:cs="Times New Roman"/>
          <w:sz w:val="28"/>
          <w:szCs w:val="28"/>
        </w:rPr>
      </w:pPr>
    </w:p>
    <w:p w:rsidR="00811D45" w:rsidRDefault="00811D45" w:rsidP="00DF3D28">
      <w:pPr>
        <w:spacing w:after="0"/>
        <w:jc w:val="both"/>
        <w:rPr>
          <w:rFonts w:ascii="Times New Roman" w:hAnsi="Times New Roman" w:cs="Times New Roman"/>
          <w:sz w:val="28"/>
          <w:szCs w:val="28"/>
        </w:rPr>
      </w:pPr>
    </w:p>
    <w:p w:rsidR="00811D45" w:rsidRDefault="00811D45" w:rsidP="00DF3D28">
      <w:pPr>
        <w:spacing w:after="0"/>
        <w:jc w:val="both"/>
        <w:rPr>
          <w:rFonts w:ascii="Times New Roman" w:hAnsi="Times New Roman" w:cs="Times New Roman"/>
          <w:sz w:val="28"/>
          <w:szCs w:val="28"/>
        </w:rPr>
      </w:pPr>
    </w:p>
    <w:p w:rsidR="00811D45" w:rsidRDefault="00811D45" w:rsidP="00DF3D28">
      <w:pPr>
        <w:spacing w:after="0"/>
        <w:jc w:val="both"/>
        <w:rPr>
          <w:rFonts w:ascii="Times New Roman" w:hAnsi="Times New Roman" w:cs="Times New Roman"/>
          <w:sz w:val="28"/>
          <w:szCs w:val="28"/>
        </w:rPr>
      </w:pPr>
    </w:p>
    <w:p w:rsidR="000D2101" w:rsidRPr="00811D45" w:rsidRDefault="000D2101" w:rsidP="00DF3D28">
      <w:pPr>
        <w:spacing w:after="0"/>
        <w:jc w:val="both"/>
        <w:rPr>
          <w:rFonts w:ascii="Times New Roman" w:hAnsi="Times New Roman" w:cs="Times New Roman"/>
          <w:b/>
          <w:sz w:val="28"/>
          <w:szCs w:val="28"/>
        </w:rPr>
      </w:pPr>
      <w:r w:rsidRPr="00811D45">
        <w:rPr>
          <w:rFonts w:ascii="Times New Roman" w:hAnsi="Times New Roman" w:cs="Times New Roman"/>
          <w:b/>
          <w:sz w:val="28"/>
          <w:szCs w:val="28"/>
        </w:rPr>
        <w:t>Rubric:  What I’m looking for.</w:t>
      </w:r>
    </w:p>
    <w:p w:rsidR="000D2101" w:rsidRDefault="000D2101" w:rsidP="00DF3D28">
      <w:pPr>
        <w:spacing w:after="0"/>
        <w:jc w:val="both"/>
        <w:rPr>
          <w:rFonts w:ascii="Times New Roman" w:hAnsi="Times New Roman" w:cs="Times New Roman"/>
          <w:sz w:val="28"/>
          <w:szCs w:val="28"/>
        </w:rPr>
      </w:pPr>
    </w:p>
    <w:p w:rsidR="00D134BB" w:rsidRDefault="000D2101" w:rsidP="00DF3D28">
      <w:pPr>
        <w:spacing w:after="0"/>
        <w:jc w:val="both"/>
        <w:rPr>
          <w:rFonts w:ascii="Times New Roman" w:hAnsi="Times New Roman" w:cs="Times New Roman"/>
          <w:sz w:val="28"/>
          <w:szCs w:val="28"/>
        </w:rPr>
      </w:pPr>
      <w:r w:rsidRPr="00D134BB">
        <w:rPr>
          <w:rFonts w:ascii="Times New Roman" w:hAnsi="Times New Roman" w:cs="Times New Roman"/>
          <w:b/>
          <w:sz w:val="28"/>
          <w:szCs w:val="28"/>
        </w:rPr>
        <w:t>Layout practicality</w:t>
      </w:r>
      <w:r>
        <w:rPr>
          <w:rFonts w:ascii="Times New Roman" w:hAnsi="Times New Roman" w:cs="Times New Roman"/>
          <w:sz w:val="28"/>
          <w:szCs w:val="28"/>
        </w:rPr>
        <w:t xml:space="preserve">.  </w:t>
      </w:r>
      <w:r w:rsidR="00D134BB">
        <w:rPr>
          <w:rFonts w:ascii="Times New Roman" w:hAnsi="Times New Roman" w:cs="Times New Roman"/>
          <w:sz w:val="28"/>
          <w:szCs w:val="28"/>
        </w:rPr>
        <w:tab/>
      </w:r>
      <w:r w:rsidR="00D134BB">
        <w:rPr>
          <w:rFonts w:ascii="Times New Roman" w:hAnsi="Times New Roman" w:cs="Times New Roman"/>
          <w:sz w:val="28"/>
          <w:szCs w:val="28"/>
        </w:rPr>
        <w:tab/>
      </w:r>
      <w:r w:rsidR="00D134BB">
        <w:rPr>
          <w:rFonts w:ascii="Times New Roman" w:hAnsi="Times New Roman" w:cs="Times New Roman"/>
          <w:sz w:val="28"/>
          <w:szCs w:val="28"/>
        </w:rPr>
        <w:tab/>
      </w:r>
      <w:r w:rsidR="00D134BB">
        <w:rPr>
          <w:rFonts w:ascii="Times New Roman" w:hAnsi="Times New Roman" w:cs="Times New Roman"/>
          <w:sz w:val="28"/>
          <w:szCs w:val="28"/>
        </w:rPr>
        <w:tab/>
      </w:r>
      <w:r w:rsidR="00D134BB">
        <w:rPr>
          <w:rFonts w:ascii="Times New Roman" w:hAnsi="Times New Roman" w:cs="Times New Roman"/>
          <w:sz w:val="28"/>
          <w:szCs w:val="28"/>
        </w:rPr>
        <w:tab/>
      </w:r>
      <w:r w:rsidR="00D134BB">
        <w:rPr>
          <w:rFonts w:ascii="Times New Roman" w:hAnsi="Times New Roman" w:cs="Times New Roman"/>
          <w:sz w:val="28"/>
          <w:szCs w:val="28"/>
        </w:rPr>
        <w:tab/>
      </w:r>
      <w:r w:rsidR="00D134BB">
        <w:rPr>
          <w:rFonts w:ascii="Times New Roman" w:hAnsi="Times New Roman" w:cs="Times New Roman"/>
          <w:sz w:val="28"/>
          <w:szCs w:val="28"/>
        </w:rPr>
        <w:tab/>
      </w:r>
      <w:r w:rsidR="00D134BB" w:rsidRPr="00D134BB">
        <w:rPr>
          <w:rFonts w:ascii="Times New Roman" w:hAnsi="Times New Roman" w:cs="Times New Roman"/>
          <w:b/>
          <w:sz w:val="28"/>
          <w:szCs w:val="28"/>
        </w:rPr>
        <w:t>30 points</w:t>
      </w:r>
    </w:p>
    <w:p w:rsidR="000D2101" w:rsidRDefault="000D2101" w:rsidP="00DF3D28">
      <w:pPr>
        <w:spacing w:after="0"/>
        <w:jc w:val="both"/>
        <w:rPr>
          <w:rFonts w:ascii="Times New Roman" w:hAnsi="Times New Roman" w:cs="Times New Roman"/>
          <w:sz w:val="28"/>
          <w:szCs w:val="28"/>
        </w:rPr>
      </w:pPr>
      <w:r>
        <w:rPr>
          <w:rFonts w:ascii="Times New Roman" w:hAnsi="Times New Roman" w:cs="Times New Roman"/>
          <w:sz w:val="28"/>
          <w:szCs w:val="28"/>
        </w:rPr>
        <w:t>Does your design have everything you need?  Kitchens, bathrooms, bedrooms, driveway?  Will your house look nice?  Is there ample landscaping and green space.  A house with no landscaping won’t look nice from the street and will detract from your home’s value.  A house with no full bathrooms isn’t practical.  A house with 5 bedrooms and 1 bathroom doesn’t make much sense.  Ask yourself if your home’s features make sense?</w:t>
      </w:r>
      <w:r w:rsidR="00D134BB">
        <w:rPr>
          <w:rFonts w:ascii="Times New Roman" w:hAnsi="Times New Roman" w:cs="Times New Roman"/>
          <w:sz w:val="28"/>
          <w:szCs w:val="28"/>
        </w:rPr>
        <w:t xml:space="preserve">  Do you have everything you need?</w:t>
      </w:r>
      <w:r w:rsidR="00BB54FD">
        <w:rPr>
          <w:rFonts w:ascii="Times New Roman" w:hAnsi="Times New Roman" w:cs="Times New Roman"/>
          <w:sz w:val="28"/>
          <w:szCs w:val="28"/>
        </w:rPr>
        <w:t xml:space="preserve">  Every square foot of your lot must have some form of feature.</w:t>
      </w:r>
    </w:p>
    <w:p w:rsidR="000D2101" w:rsidRDefault="000D2101" w:rsidP="00DF3D28">
      <w:pPr>
        <w:spacing w:after="0"/>
        <w:jc w:val="both"/>
        <w:rPr>
          <w:rFonts w:ascii="Times New Roman" w:hAnsi="Times New Roman" w:cs="Times New Roman"/>
          <w:sz w:val="28"/>
          <w:szCs w:val="28"/>
        </w:rPr>
      </w:pPr>
    </w:p>
    <w:p w:rsidR="00D134BB" w:rsidRDefault="000D2101" w:rsidP="00DF3D28">
      <w:pPr>
        <w:spacing w:after="0"/>
        <w:jc w:val="both"/>
        <w:rPr>
          <w:rFonts w:ascii="Times New Roman" w:hAnsi="Times New Roman" w:cs="Times New Roman"/>
          <w:sz w:val="28"/>
          <w:szCs w:val="28"/>
        </w:rPr>
      </w:pPr>
      <w:r w:rsidRPr="00D134BB">
        <w:rPr>
          <w:rFonts w:ascii="Times New Roman" w:hAnsi="Times New Roman" w:cs="Times New Roman"/>
          <w:b/>
          <w:sz w:val="28"/>
          <w:szCs w:val="28"/>
        </w:rPr>
        <w:t>Layout calculations</w:t>
      </w:r>
      <w:r>
        <w:rPr>
          <w:rFonts w:ascii="Times New Roman" w:hAnsi="Times New Roman" w:cs="Times New Roman"/>
          <w:sz w:val="28"/>
          <w:szCs w:val="28"/>
        </w:rPr>
        <w:t xml:space="preserve">:  </w:t>
      </w:r>
      <w:r w:rsidR="00D134BB">
        <w:rPr>
          <w:rFonts w:ascii="Times New Roman" w:hAnsi="Times New Roman" w:cs="Times New Roman"/>
          <w:sz w:val="28"/>
          <w:szCs w:val="28"/>
        </w:rPr>
        <w:tab/>
      </w:r>
      <w:r w:rsidR="00D134BB">
        <w:rPr>
          <w:rFonts w:ascii="Times New Roman" w:hAnsi="Times New Roman" w:cs="Times New Roman"/>
          <w:sz w:val="28"/>
          <w:szCs w:val="28"/>
        </w:rPr>
        <w:tab/>
      </w:r>
      <w:r w:rsidR="00D134BB">
        <w:rPr>
          <w:rFonts w:ascii="Times New Roman" w:hAnsi="Times New Roman" w:cs="Times New Roman"/>
          <w:sz w:val="28"/>
          <w:szCs w:val="28"/>
        </w:rPr>
        <w:tab/>
      </w:r>
      <w:r w:rsidR="00D134BB">
        <w:rPr>
          <w:rFonts w:ascii="Times New Roman" w:hAnsi="Times New Roman" w:cs="Times New Roman"/>
          <w:sz w:val="28"/>
          <w:szCs w:val="28"/>
        </w:rPr>
        <w:tab/>
      </w:r>
      <w:r w:rsidR="00D134BB">
        <w:rPr>
          <w:rFonts w:ascii="Times New Roman" w:hAnsi="Times New Roman" w:cs="Times New Roman"/>
          <w:sz w:val="28"/>
          <w:szCs w:val="28"/>
        </w:rPr>
        <w:tab/>
      </w:r>
      <w:r w:rsidR="00D134BB">
        <w:rPr>
          <w:rFonts w:ascii="Times New Roman" w:hAnsi="Times New Roman" w:cs="Times New Roman"/>
          <w:sz w:val="28"/>
          <w:szCs w:val="28"/>
        </w:rPr>
        <w:tab/>
      </w:r>
      <w:r w:rsidR="00D134BB">
        <w:rPr>
          <w:rFonts w:ascii="Times New Roman" w:hAnsi="Times New Roman" w:cs="Times New Roman"/>
          <w:sz w:val="28"/>
          <w:szCs w:val="28"/>
        </w:rPr>
        <w:tab/>
      </w:r>
      <w:r w:rsidR="00D134BB" w:rsidRPr="00D134BB">
        <w:rPr>
          <w:rFonts w:ascii="Times New Roman" w:hAnsi="Times New Roman" w:cs="Times New Roman"/>
          <w:b/>
          <w:sz w:val="28"/>
          <w:szCs w:val="28"/>
        </w:rPr>
        <w:t>30 points</w:t>
      </w:r>
    </w:p>
    <w:p w:rsidR="000D2101" w:rsidRDefault="00D134BB" w:rsidP="00DF3D28">
      <w:pPr>
        <w:spacing w:after="0"/>
        <w:jc w:val="both"/>
        <w:rPr>
          <w:rFonts w:ascii="Times New Roman" w:hAnsi="Times New Roman" w:cs="Times New Roman"/>
          <w:sz w:val="28"/>
          <w:szCs w:val="28"/>
        </w:rPr>
      </w:pPr>
      <w:r>
        <w:rPr>
          <w:rFonts w:ascii="Times New Roman" w:hAnsi="Times New Roman" w:cs="Times New Roman"/>
          <w:sz w:val="28"/>
          <w:szCs w:val="28"/>
        </w:rPr>
        <w:t>Did you correctly identify the square footage of all of your features?  Did you correctly identify the cost per feature?</w:t>
      </w:r>
      <w:r w:rsidR="00811D45">
        <w:rPr>
          <w:rFonts w:ascii="Times New Roman" w:hAnsi="Times New Roman" w:cs="Times New Roman"/>
          <w:sz w:val="28"/>
          <w:szCs w:val="28"/>
        </w:rPr>
        <w:t xml:space="preserve">  The attached cost estimating sheet must be completed and turned in with your design.</w:t>
      </w:r>
    </w:p>
    <w:p w:rsidR="00D134BB" w:rsidRDefault="00D134BB" w:rsidP="00DF3D28">
      <w:pPr>
        <w:spacing w:after="0"/>
        <w:jc w:val="both"/>
        <w:rPr>
          <w:rFonts w:ascii="Times New Roman" w:hAnsi="Times New Roman" w:cs="Times New Roman"/>
          <w:sz w:val="28"/>
          <w:szCs w:val="28"/>
        </w:rPr>
      </w:pPr>
    </w:p>
    <w:p w:rsidR="00D134BB" w:rsidRDefault="00D134BB" w:rsidP="00DF3D28">
      <w:pPr>
        <w:spacing w:after="0"/>
        <w:jc w:val="both"/>
        <w:rPr>
          <w:rFonts w:ascii="Times New Roman" w:hAnsi="Times New Roman" w:cs="Times New Roman"/>
          <w:sz w:val="28"/>
          <w:szCs w:val="28"/>
        </w:rPr>
      </w:pPr>
      <w:r w:rsidRPr="00D134BB">
        <w:rPr>
          <w:rFonts w:ascii="Times New Roman" w:hAnsi="Times New Roman" w:cs="Times New Roman"/>
          <w:b/>
          <w:sz w:val="28"/>
          <w:szCs w:val="28"/>
        </w:rPr>
        <w:t>Budget</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D134BB">
        <w:rPr>
          <w:rFonts w:ascii="Times New Roman" w:hAnsi="Times New Roman" w:cs="Times New Roman"/>
          <w:b/>
          <w:sz w:val="28"/>
          <w:szCs w:val="28"/>
        </w:rPr>
        <w:t>20 points</w:t>
      </w:r>
    </w:p>
    <w:p w:rsidR="00D134BB" w:rsidRDefault="00D134BB" w:rsidP="00DF3D28">
      <w:pPr>
        <w:spacing w:after="0"/>
        <w:jc w:val="both"/>
        <w:rPr>
          <w:rFonts w:ascii="Times New Roman" w:hAnsi="Times New Roman" w:cs="Times New Roman"/>
          <w:sz w:val="28"/>
          <w:szCs w:val="28"/>
        </w:rPr>
      </w:pPr>
      <w:r>
        <w:rPr>
          <w:rFonts w:ascii="Times New Roman" w:hAnsi="Times New Roman" w:cs="Times New Roman"/>
          <w:sz w:val="28"/>
          <w:szCs w:val="28"/>
        </w:rPr>
        <w:t>Is your project</w:t>
      </w:r>
      <w:r w:rsidR="007C51BB">
        <w:rPr>
          <w:rFonts w:ascii="Times New Roman" w:hAnsi="Times New Roman" w:cs="Times New Roman"/>
          <w:sz w:val="28"/>
          <w:szCs w:val="28"/>
        </w:rPr>
        <w:t xml:space="preserve"> within the designated $320</w:t>
      </w:r>
      <w:r w:rsidR="001139CD">
        <w:rPr>
          <w:rFonts w:ascii="Times New Roman" w:hAnsi="Times New Roman" w:cs="Times New Roman"/>
          <w:sz w:val="28"/>
          <w:szCs w:val="28"/>
        </w:rPr>
        <w:t>,000 budget?</w:t>
      </w:r>
      <w:r>
        <w:rPr>
          <w:rFonts w:ascii="Times New Roman" w:hAnsi="Times New Roman" w:cs="Times New Roman"/>
          <w:sz w:val="28"/>
          <w:szCs w:val="28"/>
        </w:rPr>
        <w:t xml:space="preserve">  </w:t>
      </w:r>
      <w:r w:rsidR="00811D45">
        <w:rPr>
          <w:rFonts w:ascii="Times New Roman" w:hAnsi="Times New Roman" w:cs="Times New Roman"/>
          <w:sz w:val="28"/>
          <w:szCs w:val="28"/>
        </w:rPr>
        <w:t xml:space="preserve"> </w:t>
      </w:r>
      <w:r>
        <w:rPr>
          <w:rFonts w:ascii="Times New Roman" w:hAnsi="Times New Roman" w:cs="Times New Roman"/>
          <w:sz w:val="28"/>
          <w:szCs w:val="28"/>
        </w:rPr>
        <w:t>You want to spend as much of this budget as possible without going over.  Any leftover budget goes back to the builder, and if you go over you will default on your loan.</w:t>
      </w:r>
    </w:p>
    <w:p w:rsidR="00D134BB" w:rsidRDefault="00D134BB" w:rsidP="00DF3D28">
      <w:pPr>
        <w:spacing w:after="0"/>
        <w:jc w:val="both"/>
        <w:rPr>
          <w:rFonts w:ascii="Times New Roman" w:hAnsi="Times New Roman" w:cs="Times New Roman"/>
          <w:sz w:val="28"/>
          <w:szCs w:val="28"/>
        </w:rPr>
      </w:pPr>
    </w:p>
    <w:p w:rsidR="00D134BB" w:rsidRDefault="00D134BB" w:rsidP="00DF3D28">
      <w:pPr>
        <w:spacing w:after="0"/>
        <w:jc w:val="both"/>
        <w:rPr>
          <w:rFonts w:ascii="Times New Roman" w:hAnsi="Times New Roman" w:cs="Times New Roman"/>
          <w:sz w:val="28"/>
          <w:szCs w:val="28"/>
        </w:rPr>
      </w:pPr>
      <w:r w:rsidRPr="00D134BB">
        <w:rPr>
          <w:rFonts w:ascii="Times New Roman" w:hAnsi="Times New Roman" w:cs="Times New Roman"/>
          <w:b/>
          <w:sz w:val="28"/>
          <w:szCs w:val="28"/>
        </w:rPr>
        <w:t>Final presentation</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D134BB">
        <w:rPr>
          <w:rFonts w:ascii="Times New Roman" w:hAnsi="Times New Roman" w:cs="Times New Roman"/>
          <w:b/>
          <w:sz w:val="28"/>
          <w:szCs w:val="28"/>
        </w:rPr>
        <w:t>20 points</w:t>
      </w:r>
    </w:p>
    <w:p w:rsidR="00D134BB" w:rsidRDefault="00D134BB" w:rsidP="00DF3D28">
      <w:pPr>
        <w:spacing w:after="0"/>
        <w:jc w:val="both"/>
        <w:rPr>
          <w:rFonts w:ascii="Times New Roman" w:hAnsi="Times New Roman" w:cs="Times New Roman"/>
          <w:sz w:val="28"/>
          <w:szCs w:val="28"/>
        </w:rPr>
      </w:pPr>
      <w:r>
        <w:rPr>
          <w:rFonts w:ascii="Times New Roman" w:hAnsi="Times New Roman" w:cs="Times New Roman"/>
          <w:sz w:val="28"/>
          <w:szCs w:val="28"/>
        </w:rPr>
        <w:t>Remember, this is the document you will be giving your builder to work with.  They will need a neat, clean design.  Use colored pencils to clearly indicate which parts of your layout are which features.</w:t>
      </w:r>
      <w:r w:rsidR="00811D45">
        <w:rPr>
          <w:rFonts w:ascii="Times New Roman" w:hAnsi="Times New Roman" w:cs="Times New Roman"/>
          <w:sz w:val="28"/>
          <w:szCs w:val="28"/>
        </w:rPr>
        <w:t xml:space="preserve">  Square footage on the drawing should reflect the square footage listed on your cost estimating sheet.</w:t>
      </w:r>
    </w:p>
    <w:p w:rsidR="00D134BB" w:rsidRDefault="00D134BB" w:rsidP="00DF3D28">
      <w:pPr>
        <w:spacing w:after="0"/>
        <w:jc w:val="both"/>
        <w:rPr>
          <w:rFonts w:ascii="Times New Roman" w:hAnsi="Times New Roman" w:cs="Times New Roman"/>
          <w:sz w:val="28"/>
          <w:szCs w:val="28"/>
        </w:rPr>
      </w:pPr>
    </w:p>
    <w:p w:rsidR="00D134BB" w:rsidRDefault="00D134BB" w:rsidP="00DF3D28">
      <w:pPr>
        <w:spacing w:after="0"/>
        <w:jc w:val="both"/>
        <w:rPr>
          <w:rFonts w:ascii="Times New Roman" w:hAnsi="Times New Roman" w:cs="Times New Roman"/>
          <w:sz w:val="28"/>
          <w:szCs w:val="28"/>
        </w:rPr>
      </w:pPr>
    </w:p>
    <w:p w:rsidR="00811D45" w:rsidRDefault="00811D45" w:rsidP="00DF3D28">
      <w:pPr>
        <w:spacing w:after="0"/>
        <w:jc w:val="both"/>
        <w:rPr>
          <w:rFonts w:ascii="Times New Roman" w:hAnsi="Times New Roman" w:cs="Times New Roman"/>
          <w:sz w:val="28"/>
          <w:szCs w:val="28"/>
        </w:rPr>
      </w:pPr>
    </w:p>
    <w:p w:rsidR="00811D45" w:rsidRDefault="00811D45" w:rsidP="00DF3D28">
      <w:pPr>
        <w:spacing w:after="0"/>
        <w:jc w:val="both"/>
        <w:rPr>
          <w:rFonts w:ascii="Times New Roman" w:hAnsi="Times New Roman" w:cs="Times New Roman"/>
          <w:sz w:val="28"/>
          <w:szCs w:val="28"/>
        </w:rPr>
      </w:pPr>
    </w:p>
    <w:p w:rsidR="00811D45" w:rsidRDefault="00811D45" w:rsidP="00DF3D28">
      <w:pPr>
        <w:spacing w:after="0"/>
        <w:jc w:val="both"/>
        <w:rPr>
          <w:rFonts w:ascii="Times New Roman" w:hAnsi="Times New Roman" w:cs="Times New Roman"/>
          <w:sz w:val="28"/>
          <w:szCs w:val="28"/>
        </w:rPr>
      </w:pPr>
    </w:p>
    <w:p w:rsidR="00811D45" w:rsidRDefault="00811D45" w:rsidP="00DF3D28">
      <w:pPr>
        <w:spacing w:after="0"/>
        <w:jc w:val="both"/>
        <w:rPr>
          <w:rFonts w:ascii="Times New Roman" w:hAnsi="Times New Roman" w:cs="Times New Roman"/>
          <w:sz w:val="28"/>
          <w:szCs w:val="28"/>
        </w:rPr>
      </w:pPr>
    </w:p>
    <w:p w:rsidR="00811D45" w:rsidRDefault="00811D45" w:rsidP="00DF3D28">
      <w:pPr>
        <w:spacing w:after="0"/>
        <w:jc w:val="both"/>
        <w:rPr>
          <w:rFonts w:ascii="Times New Roman" w:hAnsi="Times New Roman" w:cs="Times New Roman"/>
          <w:sz w:val="28"/>
          <w:szCs w:val="28"/>
        </w:rPr>
      </w:pPr>
    </w:p>
    <w:p w:rsidR="00811D45" w:rsidRDefault="00811D45" w:rsidP="00DF3D28">
      <w:pPr>
        <w:spacing w:after="0"/>
        <w:jc w:val="both"/>
        <w:rPr>
          <w:rFonts w:ascii="Times New Roman" w:hAnsi="Times New Roman" w:cs="Times New Roman"/>
          <w:sz w:val="28"/>
          <w:szCs w:val="28"/>
        </w:rPr>
      </w:pPr>
    </w:p>
    <w:p w:rsidR="00811D45" w:rsidRDefault="00811D45" w:rsidP="00DF3D28">
      <w:pPr>
        <w:spacing w:after="0"/>
        <w:jc w:val="both"/>
        <w:rPr>
          <w:rFonts w:ascii="Times New Roman" w:hAnsi="Times New Roman" w:cs="Times New Roman"/>
          <w:sz w:val="28"/>
          <w:szCs w:val="28"/>
        </w:rPr>
      </w:pPr>
    </w:p>
    <w:p w:rsidR="00811D45" w:rsidRDefault="00811D45" w:rsidP="00DF3D28">
      <w:pPr>
        <w:spacing w:after="0"/>
        <w:jc w:val="both"/>
        <w:rPr>
          <w:rFonts w:ascii="Times New Roman" w:hAnsi="Times New Roman" w:cs="Times New Roman"/>
          <w:sz w:val="28"/>
          <w:szCs w:val="28"/>
        </w:rPr>
      </w:pPr>
    </w:p>
    <w:p w:rsidR="00811D45" w:rsidRDefault="00811D45" w:rsidP="00DF3D28">
      <w:pPr>
        <w:spacing w:after="0"/>
        <w:jc w:val="both"/>
        <w:rPr>
          <w:rFonts w:ascii="Times New Roman" w:hAnsi="Times New Roman" w:cs="Times New Roman"/>
          <w:sz w:val="28"/>
          <w:szCs w:val="28"/>
        </w:rPr>
      </w:pPr>
    </w:p>
    <w:p w:rsidR="00811D45" w:rsidRDefault="00811D45" w:rsidP="00DF3D28">
      <w:pPr>
        <w:spacing w:after="0"/>
        <w:jc w:val="both"/>
        <w:rPr>
          <w:rFonts w:ascii="Times New Roman" w:hAnsi="Times New Roman" w:cs="Times New Roman"/>
          <w:sz w:val="28"/>
          <w:szCs w:val="28"/>
        </w:rPr>
      </w:pPr>
    </w:p>
    <w:p w:rsidR="00811D45" w:rsidRDefault="00811D45" w:rsidP="00DF3D28">
      <w:pPr>
        <w:spacing w:after="0"/>
        <w:jc w:val="both"/>
        <w:rPr>
          <w:rFonts w:ascii="Times New Roman" w:hAnsi="Times New Roman" w:cs="Times New Roman"/>
          <w:sz w:val="28"/>
          <w:szCs w:val="28"/>
        </w:rPr>
      </w:pPr>
    </w:p>
    <w:p w:rsidR="00D134BB" w:rsidRDefault="00D134BB" w:rsidP="00DF3D28">
      <w:pPr>
        <w:spacing w:after="0"/>
        <w:jc w:val="both"/>
        <w:rPr>
          <w:rFonts w:ascii="Times New Roman" w:hAnsi="Times New Roman" w:cs="Times New Roman"/>
          <w:sz w:val="28"/>
          <w:szCs w:val="28"/>
        </w:rPr>
      </w:pPr>
      <w:r w:rsidRPr="001139CD">
        <w:rPr>
          <w:rFonts w:ascii="Times New Roman" w:hAnsi="Times New Roman" w:cs="Times New Roman"/>
          <w:b/>
          <w:sz w:val="28"/>
          <w:szCs w:val="28"/>
        </w:rPr>
        <w:t>Cost Estimating Sheet</w:t>
      </w:r>
      <w:r>
        <w:rPr>
          <w:rFonts w:ascii="Times New Roman" w:hAnsi="Times New Roman" w:cs="Times New Roman"/>
          <w:sz w:val="28"/>
          <w:szCs w:val="28"/>
        </w:rPr>
        <w:t>:</w:t>
      </w:r>
    </w:p>
    <w:p w:rsidR="00D134BB" w:rsidRDefault="00D134BB" w:rsidP="00DF3D28">
      <w:pPr>
        <w:spacing w:after="0"/>
        <w:jc w:val="both"/>
        <w:rPr>
          <w:rFonts w:ascii="Times New Roman" w:hAnsi="Times New Roman" w:cs="Times New Roman"/>
          <w:sz w:val="28"/>
          <w:szCs w:val="28"/>
        </w:rPr>
      </w:pPr>
    </w:p>
    <w:tbl>
      <w:tblPr>
        <w:tblStyle w:val="TableGrid"/>
        <w:tblW w:w="10345" w:type="dxa"/>
        <w:tblLook w:val="04A0" w:firstRow="1" w:lastRow="0" w:firstColumn="1" w:lastColumn="0" w:noHBand="0" w:noVBand="1"/>
      </w:tblPr>
      <w:tblGrid>
        <w:gridCol w:w="2155"/>
        <w:gridCol w:w="1980"/>
        <w:gridCol w:w="1984"/>
        <w:gridCol w:w="1462"/>
        <w:gridCol w:w="2764"/>
      </w:tblGrid>
      <w:tr w:rsidR="00BB54FD" w:rsidRPr="004209F1" w:rsidTr="00BB54FD">
        <w:tc>
          <w:tcPr>
            <w:tcW w:w="2155" w:type="dxa"/>
          </w:tcPr>
          <w:p w:rsidR="00BB54FD" w:rsidRPr="00D134BB" w:rsidRDefault="00BB54FD" w:rsidP="0009344E">
            <w:pPr>
              <w:jc w:val="both"/>
              <w:rPr>
                <w:rFonts w:ascii="Times New Roman" w:hAnsi="Times New Roman" w:cs="Times New Roman"/>
                <w:sz w:val="28"/>
                <w:szCs w:val="28"/>
              </w:rPr>
            </w:pPr>
            <w:r>
              <w:rPr>
                <w:rFonts w:ascii="Times New Roman" w:hAnsi="Times New Roman" w:cs="Times New Roman"/>
                <w:sz w:val="28"/>
                <w:szCs w:val="28"/>
              </w:rPr>
              <w:t>Feature</w:t>
            </w:r>
          </w:p>
        </w:tc>
        <w:tc>
          <w:tcPr>
            <w:tcW w:w="1980" w:type="dxa"/>
          </w:tcPr>
          <w:p w:rsidR="00BB54FD" w:rsidRDefault="00BB54FD" w:rsidP="0009344E">
            <w:pPr>
              <w:jc w:val="both"/>
              <w:rPr>
                <w:rFonts w:ascii="Times New Roman" w:hAnsi="Times New Roman" w:cs="Times New Roman"/>
                <w:sz w:val="28"/>
                <w:szCs w:val="28"/>
              </w:rPr>
            </w:pPr>
          </w:p>
        </w:tc>
        <w:tc>
          <w:tcPr>
            <w:tcW w:w="1984" w:type="dxa"/>
          </w:tcPr>
          <w:p w:rsidR="00BB54FD" w:rsidRPr="004209F1" w:rsidRDefault="00BB54FD" w:rsidP="0009344E">
            <w:pPr>
              <w:jc w:val="both"/>
              <w:rPr>
                <w:rFonts w:ascii="Times New Roman" w:hAnsi="Times New Roman" w:cs="Times New Roman"/>
                <w:sz w:val="28"/>
                <w:szCs w:val="28"/>
                <w:lang w:val="fr-FR"/>
              </w:rPr>
            </w:pPr>
            <w:r>
              <w:rPr>
                <w:rFonts w:ascii="Times New Roman" w:hAnsi="Times New Roman" w:cs="Times New Roman"/>
                <w:sz w:val="28"/>
                <w:szCs w:val="28"/>
              </w:rPr>
              <w:t>Square Footage</w:t>
            </w:r>
          </w:p>
        </w:tc>
        <w:tc>
          <w:tcPr>
            <w:tcW w:w="1462" w:type="dxa"/>
          </w:tcPr>
          <w:p w:rsidR="00BB54FD" w:rsidRPr="00D134BB" w:rsidRDefault="00BB54FD" w:rsidP="0009344E">
            <w:pPr>
              <w:jc w:val="both"/>
              <w:rPr>
                <w:rFonts w:ascii="Times New Roman" w:hAnsi="Times New Roman" w:cs="Times New Roman"/>
                <w:sz w:val="28"/>
                <w:szCs w:val="28"/>
              </w:rPr>
            </w:pPr>
            <w:r>
              <w:rPr>
                <w:rFonts w:ascii="Times New Roman" w:hAnsi="Times New Roman" w:cs="Times New Roman"/>
                <w:sz w:val="28"/>
                <w:szCs w:val="28"/>
              </w:rPr>
              <w:t>@cost</w:t>
            </w:r>
          </w:p>
        </w:tc>
        <w:tc>
          <w:tcPr>
            <w:tcW w:w="2764" w:type="dxa"/>
          </w:tcPr>
          <w:p w:rsidR="00BB54FD" w:rsidRPr="00D134BB" w:rsidRDefault="00BB54FD" w:rsidP="0009344E">
            <w:pPr>
              <w:jc w:val="both"/>
              <w:rPr>
                <w:rFonts w:ascii="Times New Roman" w:hAnsi="Times New Roman" w:cs="Times New Roman"/>
                <w:sz w:val="28"/>
                <w:szCs w:val="28"/>
              </w:rPr>
            </w:pPr>
            <w:r>
              <w:rPr>
                <w:rFonts w:ascii="Times New Roman" w:hAnsi="Times New Roman" w:cs="Times New Roman"/>
                <w:sz w:val="28"/>
                <w:szCs w:val="28"/>
              </w:rPr>
              <w:t>Item cost</w:t>
            </w:r>
          </w:p>
        </w:tc>
      </w:tr>
      <w:tr w:rsidR="00BB54FD" w:rsidRPr="004209F1" w:rsidTr="00BB54FD">
        <w:tc>
          <w:tcPr>
            <w:tcW w:w="2155" w:type="dxa"/>
          </w:tcPr>
          <w:p w:rsidR="00BB54FD" w:rsidRDefault="00BB54FD" w:rsidP="0009344E">
            <w:pPr>
              <w:jc w:val="both"/>
              <w:rPr>
                <w:rFonts w:ascii="Times New Roman" w:hAnsi="Times New Roman" w:cs="Times New Roman"/>
                <w:sz w:val="28"/>
                <w:szCs w:val="28"/>
              </w:rPr>
            </w:pPr>
            <w:r>
              <w:rPr>
                <w:rFonts w:ascii="Times New Roman" w:hAnsi="Times New Roman" w:cs="Times New Roman"/>
                <w:sz w:val="28"/>
                <w:szCs w:val="28"/>
              </w:rPr>
              <w:t>Residence</w:t>
            </w:r>
          </w:p>
          <w:p w:rsidR="00BB54FD" w:rsidRDefault="00BB54FD" w:rsidP="0009344E">
            <w:pPr>
              <w:jc w:val="both"/>
              <w:rPr>
                <w:rFonts w:ascii="Times New Roman" w:hAnsi="Times New Roman" w:cs="Times New Roman"/>
                <w:sz w:val="28"/>
                <w:szCs w:val="28"/>
              </w:rPr>
            </w:pPr>
            <w:r>
              <w:rPr>
                <w:rFonts w:ascii="Times New Roman" w:hAnsi="Times New Roman" w:cs="Times New Roman"/>
                <w:sz w:val="28"/>
                <w:szCs w:val="28"/>
              </w:rPr>
              <w:t>(Total)</w:t>
            </w:r>
          </w:p>
          <w:p w:rsidR="00BB54FD" w:rsidRDefault="00BB54FD" w:rsidP="0009344E">
            <w:pPr>
              <w:jc w:val="both"/>
              <w:rPr>
                <w:rFonts w:ascii="Times New Roman" w:hAnsi="Times New Roman" w:cs="Times New Roman"/>
                <w:sz w:val="28"/>
                <w:szCs w:val="28"/>
              </w:rPr>
            </w:pPr>
          </w:p>
        </w:tc>
        <w:tc>
          <w:tcPr>
            <w:tcW w:w="1980" w:type="dxa"/>
          </w:tcPr>
          <w:p w:rsidR="00BB54FD" w:rsidRDefault="00BB54FD" w:rsidP="0009344E">
            <w:pPr>
              <w:jc w:val="both"/>
              <w:rPr>
                <w:rFonts w:ascii="Times New Roman" w:hAnsi="Times New Roman" w:cs="Times New Roman"/>
                <w:sz w:val="28"/>
                <w:szCs w:val="28"/>
              </w:rPr>
            </w:pPr>
          </w:p>
        </w:tc>
        <w:tc>
          <w:tcPr>
            <w:tcW w:w="1984" w:type="dxa"/>
          </w:tcPr>
          <w:p w:rsidR="00BB54FD" w:rsidRDefault="00BB54FD" w:rsidP="0009344E">
            <w:pPr>
              <w:jc w:val="both"/>
              <w:rPr>
                <w:rFonts w:ascii="Times New Roman" w:hAnsi="Times New Roman" w:cs="Times New Roman"/>
                <w:sz w:val="28"/>
                <w:szCs w:val="28"/>
              </w:rPr>
            </w:pPr>
          </w:p>
        </w:tc>
        <w:tc>
          <w:tcPr>
            <w:tcW w:w="1462" w:type="dxa"/>
          </w:tcPr>
          <w:p w:rsidR="00BB54FD" w:rsidRDefault="00811D45" w:rsidP="0009344E">
            <w:pPr>
              <w:jc w:val="both"/>
              <w:rPr>
                <w:rFonts w:ascii="Times New Roman" w:hAnsi="Times New Roman" w:cs="Times New Roman"/>
                <w:sz w:val="28"/>
                <w:szCs w:val="28"/>
              </w:rPr>
            </w:pPr>
            <w:r>
              <w:rPr>
                <w:rFonts w:ascii="Times New Roman" w:hAnsi="Times New Roman" w:cs="Times New Roman"/>
                <w:sz w:val="28"/>
                <w:szCs w:val="28"/>
              </w:rPr>
              <w:t>$140</w:t>
            </w:r>
          </w:p>
        </w:tc>
        <w:tc>
          <w:tcPr>
            <w:tcW w:w="2764" w:type="dxa"/>
          </w:tcPr>
          <w:p w:rsidR="00BB54FD" w:rsidRDefault="00BB54FD" w:rsidP="0009344E">
            <w:pPr>
              <w:jc w:val="both"/>
              <w:rPr>
                <w:rFonts w:ascii="Times New Roman" w:hAnsi="Times New Roman" w:cs="Times New Roman"/>
                <w:sz w:val="28"/>
                <w:szCs w:val="28"/>
              </w:rPr>
            </w:pPr>
          </w:p>
        </w:tc>
      </w:tr>
      <w:tr w:rsidR="00BB54FD" w:rsidRPr="004209F1" w:rsidTr="00BB54FD">
        <w:tc>
          <w:tcPr>
            <w:tcW w:w="2155" w:type="dxa"/>
          </w:tcPr>
          <w:p w:rsidR="00BB54FD" w:rsidRDefault="00BB54FD" w:rsidP="0009344E">
            <w:pPr>
              <w:jc w:val="both"/>
              <w:rPr>
                <w:rFonts w:ascii="Times New Roman" w:hAnsi="Times New Roman" w:cs="Times New Roman"/>
                <w:sz w:val="28"/>
                <w:szCs w:val="28"/>
              </w:rPr>
            </w:pPr>
          </w:p>
        </w:tc>
        <w:tc>
          <w:tcPr>
            <w:tcW w:w="1980" w:type="dxa"/>
          </w:tcPr>
          <w:p w:rsidR="00BB54FD" w:rsidRDefault="00BB54FD" w:rsidP="0009344E">
            <w:pPr>
              <w:jc w:val="both"/>
              <w:rPr>
                <w:rFonts w:ascii="Times New Roman" w:hAnsi="Times New Roman" w:cs="Times New Roman"/>
                <w:sz w:val="28"/>
                <w:szCs w:val="28"/>
              </w:rPr>
            </w:pPr>
            <w:r>
              <w:rPr>
                <w:rFonts w:ascii="Times New Roman" w:hAnsi="Times New Roman" w:cs="Times New Roman"/>
                <w:sz w:val="28"/>
                <w:szCs w:val="28"/>
              </w:rPr>
              <w:t>Kitchen</w:t>
            </w:r>
          </w:p>
          <w:p w:rsidR="00BB54FD" w:rsidRDefault="00BB54FD" w:rsidP="0009344E">
            <w:pPr>
              <w:jc w:val="both"/>
              <w:rPr>
                <w:rFonts w:ascii="Times New Roman" w:hAnsi="Times New Roman" w:cs="Times New Roman"/>
                <w:sz w:val="28"/>
                <w:szCs w:val="28"/>
              </w:rPr>
            </w:pPr>
          </w:p>
        </w:tc>
        <w:tc>
          <w:tcPr>
            <w:tcW w:w="1984" w:type="dxa"/>
          </w:tcPr>
          <w:p w:rsidR="00BB54FD" w:rsidRDefault="00BB54FD" w:rsidP="0009344E">
            <w:pPr>
              <w:jc w:val="both"/>
              <w:rPr>
                <w:rFonts w:ascii="Times New Roman" w:hAnsi="Times New Roman" w:cs="Times New Roman"/>
                <w:sz w:val="28"/>
                <w:szCs w:val="28"/>
              </w:rPr>
            </w:pPr>
          </w:p>
        </w:tc>
        <w:tc>
          <w:tcPr>
            <w:tcW w:w="1462" w:type="dxa"/>
          </w:tcPr>
          <w:p w:rsidR="00BB54FD" w:rsidRDefault="00811D45" w:rsidP="0009344E">
            <w:pPr>
              <w:jc w:val="both"/>
              <w:rPr>
                <w:rFonts w:ascii="Times New Roman" w:hAnsi="Times New Roman" w:cs="Times New Roman"/>
                <w:sz w:val="28"/>
                <w:szCs w:val="28"/>
              </w:rPr>
            </w:pPr>
            <w:r>
              <w:rPr>
                <w:rFonts w:ascii="Times New Roman" w:hAnsi="Times New Roman" w:cs="Times New Roman"/>
                <w:sz w:val="28"/>
                <w:szCs w:val="28"/>
              </w:rPr>
              <w:t>$25</w:t>
            </w:r>
          </w:p>
        </w:tc>
        <w:tc>
          <w:tcPr>
            <w:tcW w:w="2764" w:type="dxa"/>
          </w:tcPr>
          <w:p w:rsidR="00BB54FD" w:rsidRDefault="00BB54FD" w:rsidP="0009344E">
            <w:pPr>
              <w:jc w:val="both"/>
              <w:rPr>
                <w:rFonts w:ascii="Times New Roman" w:hAnsi="Times New Roman" w:cs="Times New Roman"/>
                <w:sz w:val="28"/>
                <w:szCs w:val="28"/>
              </w:rPr>
            </w:pPr>
          </w:p>
        </w:tc>
      </w:tr>
      <w:tr w:rsidR="00BB54FD" w:rsidRPr="004209F1" w:rsidTr="00BB54FD">
        <w:tc>
          <w:tcPr>
            <w:tcW w:w="2155" w:type="dxa"/>
          </w:tcPr>
          <w:p w:rsidR="00BB54FD" w:rsidRDefault="00BB54FD" w:rsidP="0009344E">
            <w:pPr>
              <w:jc w:val="both"/>
              <w:rPr>
                <w:rFonts w:ascii="Times New Roman" w:hAnsi="Times New Roman" w:cs="Times New Roman"/>
                <w:sz w:val="28"/>
                <w:szCs w:val="28"/>
              </w:rPr>
            </w:pPr>
          </w:p>
        </w:tc>
        <w:tc>
          <w:tcPr>
            <w:tcW w:w="1980" w:type="dxa"/>
          </w:tcPr>
          <w:p w:rsidR="00BB54FD" w:rsidRDefault="00BB54FD" w:rsidP="0009344E">
            <w:pPr>
              <w:jc w:val="both"/>
              <w:rPr>
                <w:rFonts w:ascii="Times New Roman" w:hAnsi="Times New Roman" w:cs="Times New Roman"/>
                <w:sz w:val="28"/>
                <w:szCs w:val="28"/>
              </w:rPr>
            </w:pPr>
            <w:r>
              <w:rPr>
                <w:rFonts w:ascii="Times New Roman" w:hAnsi="Times New Roman" w:cs="Times New Roman"/>
                <w:sz w:val="28"/>
                <w:szCs w:val="28"/>
              </w:rPr>
              <w:t>Deluxe kitchen</w:t>
            </w:r>
          </w:p>
          <w:p w:rsidR="00BB54FD" w:rsidRDefault="00BB54FD" w:rsidP="0009344E">
            <w:pPr>
              <w:jc w:val="both"/>
              <w:rPr>
                <w:rFonts w:ascii="Times New Roman" w:hAnsi="Times New Roman" w:cs="Times New Roman"/>
                <w:sz w:val="28"/>
                <w:szCs w:val="28"/>
              </w:rPr>
            </w:pPr>
          </w:p>
        </w:tc>
        <w:tc>
          <w:tcPr>
            <w:tcW w:w="1984" w:type="dxa"/>
          </w:tcPr>
          <w:p w:rsidR="00BB54FD" w:rsidRDefault="00BB54FD" w:rsidP="0009344E">
            <w:pPr>
              <w:jc w:val="both"/>
              <w:rPr>
                <w:rFonts w:ascii="Times New Roman" w:hAnsi="Times New Roman" w:cs="Times New Roman"/>
                <w:sz w:val="28"/>
                <w:szCs w:val="28"/>
              </w:rPr>
            </w:pPr>
          </w:p>
        </w:tc>
        <w:tc>
          <w:tcPr>
            <w:tcW w:w="1462" w:type="dxa"/>
          </w:tcPr>
          <w:p w:rsidR="00BB54FD" w:rsidRDefault="00811D45" w:rsidP="0009344E">
            <w:pPr>
              <w:jc w:val="both"/>
              <w:rPr>
                <w:rFonts w:ascii="Times New Roman" w:hAnsi="Times New Roman" w:cs="Times New Roman"/>
                <w:sz w:val="28"/>
                <w:szCs w:val="28"/>
              </w:rPr>
            </w:pPr>
            <w:r>
              <w:rPr>
                <w:rFonts w:ascii="Times New Roman" w:hAnsi="Times New Roman" w:cs="Times New Roman"/>
                <w:sz w:val="28"/>
                <w:szCs w:val="28"/>
              </w:rPr>
              <w:t>$35</w:t>
            </w:r>
          </w:p>
        </w:tc>
        <w:tc>
          <w:tcPr>
            <w:tcW w:w="2764" w:type="dxa"/>
          </w:tcPr>
          <w:p w:rsidR="00BB54FD" w:rsidRDefault="00BB54FD" w:rsidP="0009344E">
            <w:pPr>
              <w:jc w:val="both"/>
              <w:rPr>
                <w:rFonts w:ascii="Times New Roman" w:hAnsi="Times New Roman" w:cs="Times New Roman"/>
                <w:sz w:val="28"/>
                <w:szCs w:val="28"/>
              </w:rPr>
            </w:pPr>
          </w:p>
        </w:tc>
      </w:tr>
      <w:tr w:rsidR="00BB54FD" w:rsidRPr="004209F1" w:rsidTr="00BB54FD">
        <w:tc>
          <w:tcPr>
            <w:tcW w:w="2155" w:type="dxa"/>
          </w:tcPr>
          <w:p w:rsidR="00BB54FD" w:rsidRDefault="00BB54FD" w:rsidP="0009344E">
            <w:pPr>
              <w:jc w:val="both"/>
              <w:rPr>
                <w:rFonts w:ascii="Times New Roman" w:hAnsi="Times New Roman" w:cs="Times New Roman"/>
                <w:sz w:val="28"/>
                <w:szCs w:val="28"/>
              </w:rPr>
            </w:pPr>
          </w:p>
        </w:tc>
        <w:tc>
          <w:tcPr>
            <w:tcW w:w="1980" w:type="dxa"/>
          </w:tcPr>
          <w:p w:rsidR="00BB54FD" w:rsidRDefault="00BB54FD" w:rsidP="0009344E">
            <w:pPr>
              <w:jc w:val="both"/>
              <w:rPr>
                <w:rFonts w:ascii="Times New Roman" w:hAnsi="Times New Roman" w:cs="Times New Roman"/>
                <w:sz w:val="28"/>
                <w:szCs w:val="28"/>
              </w:rPr>
            </w:pPr>
            <w:r>
              <w:rPr>
                <w:rFonts w:ascii="Times New Roman" w:hAnsi="Times New Roman" w:cs="Times New Roman"/>
                <w:sz w:val="28"/>
                <w:szCs w:val="28"/>
              </w:rPr>
              <w:t>Bedroom</w:t>
            </w:r>
          </w:p>
          <w:p w:rsidR="00BB54FD" w:rsidRDefault="00BB54FD" w:rsidP="0009344E">
            <w:pPr>
              <w:jc w:val="both"/>
              <w:rPr>
                <w:rFonts w:ascii="Times New Roman" w:hAnsi="Times New Roman" w:cs="Times New Roman"/>
                <w:sz w:val="28"/>
                <w:szCs w:val="28"/>
              </w:rPr>
            </w:pPr>
          </w:p>
        </w:tc>
        <w:tc>
          <w:tcPr>
            <w:tcW w:w="1984" w:type="dxa"/>
          </w:tcPr>
          <w:p w:rsidR="00BB54FD" w:rsidRDefault="00BB54FD" w:rsidP="0009344E">
            <w:pPr>
              <w:jc w:val="both"/>
              <w:rPr>
                <w:rFonts w:ascii="Times New Roman" w:hAnsi="Times New Roman" w:cs="Times New Roman"/>
                <w:sz w:val="28"/>
                <w:szCs w:val="28"/>
              </w:rPr>
            </w:pPr>
          </w:p>
        </w:tc>
        <w:tc>
          <w:tcPr>
            <w:tcW w:w="1462" w:type="dxa"/>
          </w:tcPr>
          <w:p w:rsidR="00BB54FD" w:rsidRDefault="007C51BB" w:rsidP="0009344E">
            <w:pPr>
              <w:jc w:val="both"/>
              <w:rPr>
                <w:rFonts w:ascii="Times New Roman" w:hAnsi="Times New Roman" w:cs="Times New Roman"/>
                <w:sz w:val="28"/>
                <w:szCs w:val="28"/>
              </w:rPr>
            </w:pPr>
            <w:r>
              <w:rPr>
                <w:rFonts w:ascii="Times New Roman" w:hAnsi="Times New Roman" w:cs="Times New Roman"/>
                <w:sz w:val="28"/>
                <w:szCs w:val="28"/>
              </w:rPr>
              <w:t>$15</w:t>
            </w:r>
          </w:p>
        </w:tc>
        <w:tc>
          <w:tcPr>
            <w:tcW w:w="2764" w:type="dxa"/>
          </w:tcPr>
          <w:p w:rsidR="00BB54FD" w:rsidRDefault="00BB54FD" w:rsidP="0009344E">
            <w:pPr>
              <w:jc w:val="both"/>
              <w:rPr>
                <w:rFonts w:ascii="Times New Roman" w:hAnsi="Times New Roman" w:cs="Times New Roman"/>
                <w:sz w:val="28"/>
                <w:szCs w:val="28"/>
              </w:rPr>
            </w:pPr>
          </w:p>
        </w:tc>
      </w:tr>
      <w:tr w:rsidR="00BB54FD" w:rsidRPr="004209F1" w:rsidTr="00BB54FD">
        <w:tc>
          <w:tcPr>
            <w:tcW w:w="2155" w:type="dxa"/>
          </w:tcPr>
          <w:p w:rsidR="00BB54FD" w:rsidRDefault="00BB54FD" w:rsidP="0009344E">
            <w:pPr>
              <w:jc w:val="both"/>
              <w:rPr>
                <w:rFonts w:ascii="Times New Roman" w:hAnsi="Times New Roman" w:cs="Times New Roman"/>
                <w:sz w:val="28"/>
                <w:szCs w:val="28"/>
              </w:rPr>
            </w:pPr>
          </w:p>
        </w:tc>
        <w:tc>
          <w:tcPr>
            <w:tcW w:w="1980" w:type="dxa"/>
          </w:tcPr>
          <w:p w:rsidR="00BB54FD" w:rsidRDefault="00BB54FD" w:rsidP="0009344E">
            <w:pPr>
              <w:jc w:val="both"/>
              <w:rPr>
                <w:rFonts w:ascii="Times New Roman" w:hAnsi="Times New Roman" w:cs="Times New Roman"/>
                <w:sz w:val="28"/>
                <w:szCs w:val="28"/>
              </w:rPr>
            </w:pPr>
            <w:r>
              <w:rPr>
                <w:rFonts w:ascii="Times New Roman" w:hAnsi="Times New Roman" w:cs="Times New Roman"/>
                <w:sz w:val="28"/>
                <w:szCs w:val="28"/>
              </w:rPr>
              <w:t>Full bath</w:t>
            </w:r>
          </w:p>
          <w:p w:rsidR="00BB54FD" w:rsidRDefault="00BB54FD" w:rsidP="0009344E">
            <w:pPr>
              <w:jc w:val="both"/>
              <w:rPr>
                <w:rFonts w:ascii="Times New Roman" w:hAnsi="Times New Roman" w:cs="Times New Roman"/>
                <w:sz w:val="28"/>
                <w:szCs w:val="28"/>
              </w:rPr>
            </w:pPr>
          </w:p>
        </w:tc>
        <w:tc>
          <w:tcPr>
            <w:tcW w:w="1984" w:type="dxa"/>
          </w:tcPr>
          <w:p w:rsidR="00BB54FD" w:rsidRDefault="00811D45" w:rsidP="0009344E">
            <w:pPr>
              <w:jc w:val="both"/>
              <w:rPr>
                <w:rFonts w:ascii="Times New Roman" w:hAnsi="Times New Roman" w:cs="Times New Roman"/>
                <w:sz w:val="28"/>
                <w:szCs w:val="28"/>
              </w:rPr>
            </w:pPr>
            <w:r>
              <w:rPr>
                <w:rFonts w:ascii="Times New Roman" w:hAnsi="Times New Roman" w:cs="Times New Roman"/>
                <w:sz w:val="28"/>
                <w:szCs w:val="28"/>
              </w:rPr>
              <w:t># of baths</w:t>
            </w:r>
          </w:p>
        </w:tc>
        <w:tc>
          <w:tcPr>
            <w:tcW w:w="1462" w:type="dxa"/>
          </w:tcPr>
          <w:p w:rsidR="00BB54FD" w:rsidRDefault="007C51BB" w:rsidP="0009344E">
            <w:pPr>
              <w:jc w:val="both"/>
              <w:rPr>
                <w:rFonts w:ascii="Times New Roman" w:hAnsi="Times New Roman" w:cs="Times New Roman"/>
                <w:sz w:val="28"/>
                <w:szCs w:val="28"/>
              </w:rPr>
            </w:pPr>
            <w:r>
              <w:rPr>
                <w:rFonts w:ascii="Times New Roman" w:hAnsi="Times New Roman" w:cs="Times New Roman"/>
                <w:sz w:val="28"/>
                <w:szCs w:val="28"/>
              </w:rPr>
              <w:t>$6</w:t>
            </w:r>
            <w:r w:rsidR="00811D45">
              <w:rPr>
                <w:rFonts w:ascii="Times New Roman" w:hAnsi="Times New Roman" w:cs="Times New Roman"/>
                <w:sz w:val="28"/>
                <w:szCs w:val="28"/>
              </w:rPr>
              <w:t>000</w:t>
            </w:r>
          </w:p>
          <w:p w:rsidR="00811D45" w:rsidRDefault="00811D45" w:rsidP="0009344E">
            <w:pPr>
              <w:jc w:val="both"/>
              <w:rPr>
                <w:rFonts w:ascii="Times New Roman" w:hAnsi="Times New Roman" w:cs="Times New Roman"/>
                <w:sz w:val="28"/>
                <w:szCs w:val="28"/>
              </w:rPr>
            </w:pPr>
            <w:r>
              <w:rPr>
                <w:rFonts w:ascii="Times New Roman" w:hAnsi="Times New Roman" w:cs="Times New Roman"/>
                <w:sz w:val="28"/>
                <w:szCs w:val="28"/>
              </w:rPr>
              <w:t>each</w:t>
            </w:r>
          </w:p>
        </w:tc>
        <w:tc>
          <w:tcPr>
            <w:tcW w:w="2764" w:type="dxa"/>
          </w:tcPr>
          <w:p w:rsidR="00BB54FD" w:rsidRDefault="00BB54FD" w:rsidP="0009344E">
            <w:pPr>
              <w:jc w:val="both"/>
              <w:rPr>
                <w:rFonts w:ascii="Times New Roman" w:hAnsi="Times New Roman" w:cs="Times New Roman"/>
                <w:sz w:val="28"/>
                <w:szCs w:val="28"/>
              </w:rPr>
            </w:pPr>
          </w:p>
        </w:tc>
      </w:tr>
      <w:tr w:rsidR="00BB54FD" w:rsidRPr="004209F1" w:rsidTr="00BB54FD">
        <w:tc>
          <w:tcPr>
            <w:tcW w:w="2155" w:type="dxa"/>
          </w:tcPr>
          <w:p w:rsidR="00BB54FD" w:rsidRDefault="00BB54FD" w:rsidP="0009344E">
            <w:pPr>
              <w:jc w:val="both"/>
              <w:rPr>
                <w:rFonts w:ascii="Times New Roman" w:hAnsi="Times New Roman" w:cs="Times New Roman"/>
                <w:sz w:val="28"/>
                <w:szCs w:val="28"/>
              </w:rPr>
            </w:pPr>
          </w:p>
        </w:tc>
        <w:tc>
          <w:tcPr>
            <w:tcW w:w="1980" w:type="dxa"/>
          </w:tcPr>
          <w:p w:rsidR="00BB54FD" w:rsidRDefault="00BB54FD" w:rsidP="0009344E">
            <w:pPr>
              <w:jc w:val="both"/>
              <w:rPr>
                <w:rFonts w:ascii="Times New Roman" w:hAnsi="Times New Roman" w:cs="Times New Roman"/>
                <w:sz w:val="28"/>
                <w:szCs w:val="28"/>
              </w:rPr>
            </w:pPr>
            <w:r>
              <w:rPr>
                <w:rFonts w:ascii="Times New Roman" w:hAnsi="Times New Roman" w:cs="Times New Roman"/>
                <w:sz w:val="28"/>
                <w:szCs w:val="28"/>
              </w:rPr>
              <w:t>Half bath</w:t>
            </w:r>
          </w:p>
          <w:p w:rsidR="00BB54FD" w:rsidRDefault="00BB54FD" w:rsidP="0009344E">
            <w:pPr>
              <w:jc w:val="both"/>
              <w:rPr>
                <w:rFonts w:ascii="Times New Roman" w:hAnsi="Times New Roman" w:cs="Times New Roman"/>
                <w:sz w:val="28"/>
                <w:szCs w:val="28"/>
              </w:rPr>
            </w:pPr>
          </w:p>
        </w:tc>
        <w:tc>
          <w:tcPr>
            <w:tcW w:w="1984" w:type="dxa"/>
          </w:tcPr>
          <w:p w:rsidR="00BB54FD" w:rsidRDefault="00811D45" w:rsidP="0009344E">
            <w:pPr>
              <w:jc w:val="both"/>
              <w:rPr>
                <w:rFonts w:ascii="Times New Roman" w:hAnsi="Times New Roman" w:cs="Times New Roman"/>
                <w:sz w:val="28"/>
                <w:szCs w:val="28"/>
              </w:rPr>
            </w:pPr>
            <w:r>
              <w:rPr>
                <w:rFonts w:ascii="Times New Roman" w:hAnsi="Times New Roman" w:cs="Times New Roman"/>
                <w:sz w:val="28"/>
                <w:szCs w:val="28"/>
              </w:rPr>
              <w:t># of baths</w:t>
            </w:r>
          </w:p>
        </w:tc>
        <w:tc>
          <w:tcPr>
            <w:tcW w:w="1462" w:type="dxa"/>
          </w:tcPr>
          <w:p w:rsidR="00BB54FD" w:rsidRDefault="007C51BB" w:rsidP="0009344E">
            <w:pPr>
              <w:jc w:val="both"/>
              <w:rPr>
                <w:rFonts w:ascii="Times New Roman" w:hAnsi="Times New Roman" w:cs="Times New Roman"/>
                <w:sz w:val="28"/>
                <w:szCs w:val="28"/>
              </w:rPr>
            </w:pPr>
            <w:r>
              <w:rPr>
                <w:rFonts w:ascii="Times New Roman" w:hAnsi="Times New Roman" w:cs="Times New Roman"/>
                <w:sz w:val="28"/>
                <w:szCs w:val="28"/>
              </w:rPr>
              <w:t>$30</w:t>
            </w:r>
            <w:r w:rsidR="00811D45">
              <w:rPr>
                <w:rFonts w:ascii="Times New Roman" w:hAnsi="Times New Roman" w:cs="Times New Roman"/>
                <w:sz w:val="28"/>
                <w:szCs w:val="28"/>
              </w:rPr>
              <w:t>00</w:t>
            </w:r>
          </w:p>
          <w:p w:rsidR="00811D45" w:rsidRDefault="00811D45" w:rsidP="0009344E">
            <w:pPr>
              <w:jc w:val="both"/>
              <w:rPr>
                <w:rFonts w:ascii="Times New Roman" w:hAnsi="Times New Roman" w:cs="Times New Roman"/>
                <w:sz w:val="28"/>
                <w:szCs w:val="28"/>
              </w:rPr>
            </w:pPr>
            <w:r>
              <w:rPr>
                <w:rFonts w:ascii="Times New Roman" w:hAnsi="Times New Roman" w:cs="Times New Roman"/>
                <w:sz w:val="28"/>
                <w:szCs w:val="28"/>
              </w:rPr>
              <w:t>each</w:t>
            </w:r>
          </w:p>
        </w:tc>
        <w:tc>
          <w:tcPr>
            <w:tcW w:w="2764" w:type="dxa"/>
          </w:tcPr>
          <w:p w:rsidR="00BB54FD" w:rsidRDefault="00BB54FD" w:rsidP="0009344E">
            <w:pPr>
              <w:jc w:val="both"/>
              <w:rPr>
                <w:rFonts w:ascii="Times New Roman" w:hAnsi="Times New Roman" w:cs="Times New Roman"/>
                <w:sz w:val="28"/>
                <w:szCs w:val="28"/>
              </w:rPr>
            </w:pPr>
          </w:p>
        </w:tc>
      </w:tr>
      <w:tr w:rsidR="00BB54FD" w:rsidRPr="004209F1" w:rsidTr="00BB54FD">
        <w:tc>
          <w:tcPr>
            <w:tcW w:w="2155" w:type="dxa"/>
          </w:tcPr>
          <w:p w:rsidR="00BB54FD" w:rsidRDefault="00BB54FD" w:rsidP="0009344E">
            <w:pPr>
              <w:jc w:val="both"/>
              <w:rPr>
                <w:rFonts w:ascii="Times New Roman" w:hAnsi="Times New Roman" w:cs="Times New Roman"/>
                <w:sz w:val="28"/>
                <w:szCs w:val="28"/>
              </w:rPr>
            </w:pPr>
            <w:r>
              <w:rPr>
                <w:rFonts w:ascii="Times New Roman" w:hAnsi="Times New Roman" w:cs="Times New Roman"/>
                <w:sz w:val="28"/>
                <w:szCs w:val="28"/>
              </w:rPr>
              <w:t>Patios, decks and walkways</w:t>
            </w:r>
          </w:p>
          <w:p w:rsidR="00BB54FD" w:rsidRDefault="00BB54FD" w:rsidP="0009344E">
            <w:pPr>
              <w:jc w:val="both"/>
              <w:rPr>
                <w:rFonts w:ascii="Times New Roman" w:hAnsi="Times New Roman" w:cs="Times New Roman"/>
                <w:sz w:val="28"/>
                <w:szCs w:val="28"/>
              </w:rPr>
            </w:pPr>
          </w:p>
        </w:tc>
        <w:tc>
          <w:tcPr>
            <w:tcW w:w="1980" w:type="dxa"/>
          </w:tcPr>
          <w:p w:rsidR="00BB54FD" w:rsidRDefault="00BB54FD" w:rsidP="0009344E">
            <w:pPr>
              <w:jc w:val="both"/>
              <w:rPr>
                <w:rFonts w:ascii="Times New Roman" w:hAnsi="Times New Roman" w:cs="Times New Roman"/>
                <w:sz w:val="28"/>
                <w:szCs w:val="28"/>
              </w:rPr>
            </w:pPr>
          </w:p>
        </w:tc>
        <w:tc>
          <w:tcPr>
            <w:tcW w:w="1984" w:type="dxa"/>
          </w:tcPr>
          <w:p w:rsidR="00BB54FD" w:rsidRDefault="00BB54FD" w:rsidP="0009344E">
            <w:pPr>
              <w:jc w:val="both"/>
              <w:rPr>
                <w:rFonts w:ascii="Times New Roman" w:hAnsi="Times New Roman" w:cs="Times New Roman"/>
                <w:sz w:val="28"/>
                <w:szCs w:val="28"/>
              </w:rPr>
            </w:pPr>
          </w:p>
        </w:tc>
        <w:tc>
          <w:tcPr>
            <w:tcW w:w="1462" w:type="dxa"/>
          </w:tcPr>
          <w:p w:rsidR="00BB54FD" w:rsidRDefault="00811D45" w:rsidP="0009344E">
            <w:pPr>
              <w:jc w:val="both"/>
              <w:rPr>
                <w:rFonts w:ascii="Times New Roman" w:hAnsi="Times New Roman" w:cs="Times New Roman"/>
                <w:sz w:val="28"/>
                <w:szCs w:val="28"/>
              </w:rPr>
            </w:pPr>
            <w:r>
              <w:rPr>
                <w:rFonts w:ascii="Times New Roman" w:hAnsi="Times New Roman" w:cs="Times New Roman"/>
                <w:sz w:val="28"/>
                <w:szCs w:val="28"/>
              </w:rPr>
              <w:t>$20</w:t>
            </w:r>
          </w:p>
        </w:tc>
        <w:tc>
          <w:tcPr>
            <w:tcW w:w="2764" w:type="dxa"/>
          </w:tcPr>
          <w:p w:rsidR="00BB54FD" w:rsidRDefault="00BB54FD" w:rsidP="0009344E">
            <w:pPr>
              <w:jc w:val="both"/>
              <w:rPr>
                <w:rFonts w:ascii="Times New Roman" w:hAnsi="Times New Roman" w:cs="Times New Roman"/>
                <w:sz w:val="28"/>
                <w:szCs w:val="28"/>
              </w:rPr>
            </w:pPr>
          </w:p>
        </w:tc>
      </w:tr>
      <w:tr w:rsidR="00BB54FD" w:rsidRPr="004209F1" w:rsidTr="00BB54FD">
        <w:tc>
          <w:tcPr>
            <w:tcW w:w="2155" w:type="dxa"/>
          </w:tcPr>
          <w:p w:rsidR="00BB54FD" w:rsidRDefault="00BB54FD" w:rsidP="0009344E">
            <w:pPr>
              <w:jc w:val="both"/>
              <w:rPr>
                <w:rFonts w:ascii="Times New Roman" w:hAnsi="Times New Roman" w:cs="Times New Roman"/>
                <w:sz w:val="28"/>
                <w:szCs w:val="28"/>
              </w:rPr>
            </w:pPr>
            <w:r>
              <w:rPr>
                <w:rFonts w:ascii="Times New Roman" w:hAnsi="Times New Roman" w:cs="Times New Roman"/>
                <w:sz w:val="28"/>
                <w:szCs w:val="28"/>
              </w:rPr>
              <w:t>Driveway</w:t>
            </w:r>
          </w:p>
          <w:p w:rsidR="00BB54FD" w:rsidRDefault="00BB54FD" w:rsidP="0009344E">
            <w:pPr>
              <w:jc w:val="both"/>
              <w:rPr>
                <w:rFonts w:ascii="Times New Roman" w:hAnsi="Times New Roman" w:cs="Times New Roman"/>
                <w:sz w:val="28"/>
                <w:szCs w:val="28"/>
              </w:rPr>
            </w:pPr>
          </w:p>
        </w:tc>
        <w:tc>
          <w:tcPr>
            <w:tcW w:w="1980" w:type="dxa"/>
          </w:tcPr>
          <w:p w:rsidR="00BB54FD" w:rsidRDefault="00BB54FD" w:rsidP="0009344E">
            <w:pPr>
              <w:jc w:val="both"/>
              <w:rPr>
                <w:rFonts w:ascii="Times New Roman" w:hAnsi="Times New Roman" w:cs="Times New Roman"/>
                <w:sz w:val="28"/>
                <w:szCs w:val="28"/>
              </w:rPr>
            </w:pPr>
          </w:p>
        </w:tc>
        <w:tc>
          <w:tcPr>
            <w:tcW w:w="1984" w:type="dxa"/>
          </w:tcPr>
          <w:p w:rsidR="00BB54FD" w:rsidRDefault="00BB54FD" w:rsidP="0009344E">
            <w:pPr>
              <w:jc w:val="both"/>
              <w:rPr>
                <w:rFonts w:ascii="Times New Roman" w:hAnsi="Times New Roman" w:cs="Times New Roman"/>
                <w:sz w:val="28"/>
                <w:szCs w:val="28"/>
              </w:rPr>
            </w:pPr>
          </w:p>
        </w:tc>
        <w:tc>
          <w:tcPr>
            <w:tcW w:w="1462" w:type="dxa"/>
          </w:tcPr>
          <w:p w:rsidR="00BB54FD" w:rsidRDefault="00811D45" w:rsidP="0009344E">
            <w:pPr>
              <w:jc w:val="both"/>
              <w:rPr>
                <w:rFonts w:ascii="Times New Roman" w:hAnsi="Times New Roman" w:cs="Times New Roman"/>
                <w:sz w:val="28"/>
                <w:szCs w:val="28"/>
              </w:rPr>
            </w:pPr>
            <w:r>
              <w:rPr>
                <w:rFonts w:ascii="Times New Roman" w:hAnsi="Times New Roman" w:cs="Times New Roman"/>
                <w:sz w:val="28"/>
                <w:szCs w:val="28"/>
              </w:rPr>
              <w:t>$5</w:t>
            </w:r>
          </w:p>
        </w:tc>
        <w:tc>
          <w:tcPr>
            <w:tcW w:w="2764" w:type="dxa"/>
          </w:tcPr>
          <w:p w:rsidR="00BB54FD" w:rsidRDefault="00BB54FD" w:rsidP="0009344E">
            <w:pPr>
              <w:jc w:val="both"/>
              <w:rPr>
                <w:rFonts w:ascii="Times New Roman" w:hAnsi="Times New Roman" w:cs="Times New Roman"/>
                <w:sz w:val="28"/>
                <w:szCs w:val="28"/>
              </w:rPr>
            </w:pPr>
          </w:p>
        </w:tc>
      </w:tr>
      <w:tr w:rsidR="00BB54FD" w:rsidRPr="004209F1" w:rsidTr="00BB54FD">
        <w:tc>
          <w:tcPr>
            <w:tcW w:w="2155" w:type="dxa"/>
          </w:tcPr>
          <w:p w:rsidR="00BB54FD" w:rsidRDefault="00BB54FD" w:rsidP="0009344E">
            <w:pPr>
              <w:jc w:val="both"/>
              <w:rPr>
                <w:rFonts w:ascii="Times New Roman" w:hAnsi="Times New Roman" w:cs="Times New Roman"/>
                <w:sz w:val="28"/>
                <w:szCs w:val="28"/>
              </w:rPr>
            </w:pPr>
            <w:r>
              <w:rPr>
                <w:rFonts w:ascii="Times New Roman" w:hAnsi="Times New Roman" w:cs="Times New Roman"/>
                <w:sz w:val="28"/>
                <w:szCs w:val="28"/>
              </w:rPr>
              <w:t>Lawn</w:t>
            </w:r>
          </w:p>
          <w:p w:rsidR="00BB54FD" w:rsidRDefault="00BB54FD" w:rsidP="0009344E">
            <w:pPr>
              <w:jc w:val="both"/>
              <w:rPr>
                <w:rFonts w:ascii="Times New Roman" w:hAnsi="Times New Roman" w:cs="Times New Roman"/>
                <w:sz w:val="28"/>
                <w:szCs w:val="28"/>
              </w:rPr>
            </w:pPr>
          </w:p>
        </w:tc>
        <w:tc>
          <w:tcPr>
            <w:tcW w:w="1980" w:type="dxa"/>
          </w:tcPr>
          <w:p w:rsidR="00BB54FD" w:rsidRDefault="00BB54FD" w:rsidP="0009344E">
            <w:pPr>
              <w:jc w:val="both"/>
              <w:rPr>
                <w:rFonts w:ascii="Times New Roman" w:hAnsi="Times New Roman" w:cs="Times New Roman"/>
                <w:sz w:val="28"/>
                <w:szCs w:val="28"/>
              </w:rPr>
            </w:pPr>
          </w:p>
        </w:tc>
        <w:tc>
          <w:tcPr>
            <w:tcW w:w="1984" w:type="dxa"/>
          </w:tcPr>
          <w:p w:rsidR="00BB54FD" w:rsidRDefault="00BB54FD" w:rsidP="0009344E">
            <w:pPr>
              <w:jc w:val="both"/>
              <w:rPr>
                <w:rFonts w:ascii="Times New Roman" w:hAnsi="Times New Roman" w:cs="Times New Roman"/>
                <w:sz w:val="28"/>
                <w:szCs w:val="28"/>
              </w:rPr>
            </w:pPr>
          </w:p>
        </w:tc>
        <w:tc>
          <w:tcPr>
            <w:tcW w:w="1462" w:type="dxa"/>
          </w:tcPr>
          <w:p w:rsidR="00BB54FD" w:rsidRDefault="00811D45" w:rsidP="0009344E">
            <w:pPr>
              <w:jc w:val="both"/>
              <w:rPr>
                <w:rFonts w:ascii="Times New Roman" w:hAnsi="Times New Roman" w:cs="Times New Roman"/>
                <w:sz w:val="28"/>
                <w:szCs w:val="28"/>
              </w:rPr>
            </w:pPr>
            <w:r>
              <w:rPr>
                <w:rFonts w:ascii="Times New Roman" w:hAnsi="Times New Roman" w:cs="Times New Roman"/>
                <w:sz w:val="28"/>
                <w:szCs w:val="28"/>
              </w:rPr>
              <w:t>$3</w:t>
            </w:r>
          </w:p>
        </w:tc>
        <w:tc>
          <w:tcPr>
            <w:tcW w:w="2764" w:type="dxa"/>
          </w:tcPr>
          <w:p w:rsidR="00BB54FD" w:rsidRDefault="00BB54FD" w:rsidP="0009344E">
            <w:pPr>
              <w:jc w:val="both"/>
              <w:rPr>
                <w:rFonts w:ascii="Times New Roman" w:hAnsi="Times New Roman" w:cs="Times New Roman"/>
                <w:sz w:val="28"/>
                <w:szCs w:val="28"/>
              </w:rPr>
            </w:pPr>
          </w:p>
        </w:tc>
      </w:tr>
      <w:tr w:rsidR="00BB54FD" w:rsidRPr="004209F1" w:rsidTr="00BB54FD">
        <w:tc>
          <w:tcPr>
            <w:tcW w:w="2155" w:type="dxa"/>
          </w:tcPr>
          <w:p w:rsidR="00BB54FD" w:rsidRDefault="00BB54FD" w:rsidP="0009344E">
            <w:pPr>
              <w:jc w:val="both"/>
              <w:rPr>
                <w:rFonts w:ascii="Times New Roman" w:hAnsi="Times New Roman" w:cs="Times New Roman"/>
                <w:sz w:val="28"/>
                <w:szCs w:val="28"/>
              </w:rPr>
            </w:pPr>
            <w:r>
              <w:rPr>
                <w:rFonts w:ascii="Times New Roman" w:hAnsi="Times New Roman" w:cs="Times New Roman"/>
                <w:sz w:val="28"/>
                <w:szCs w:val="28"/>
              </w:rPr>
              <w:t>Fencing</w:t>
            </w:r>
          </w:p>
          <w:p w:rsidR="00BB54FD" w:rsidRDefault="00BB54FD" w:rsidP="0009344E">
            <w:pPr>
              <w:jc w:val="both"/>
              <w:rPr>
                <w:rFonts w:ascii="Times New Roman" w:hAnsi="Times New Roman" w:cs="Times New Roman"/>
                <w:sz w:val="28"/>
                <w:szCs w:val="28"/>
              </w:rPr>
            </w:pPr>
          </w:p>
        </w:tc>
        <w:tc>
          <w:tcPr>
            <w:tcW w:w="1980" w:type="dxa"/>
          </w:tcPr>
          <w:p w:rsidR="00BB54FD" w:rsidRDefault="00BB54FD" w:rsidP="0009344E">
            <w:pPr>
              <w:jc w:val="both"/>
              <w:rPr>
                <w:rFonts w:ascii="Times New Roman" w:hAnsi="Times New Roman" w:cs="Times New Roman"/>
                <w:sz w:val="28"/>
                <w:szCs w:val="28"/>
              </w:rPr>
            </w:pPr>
          </w:p>
        </w:tc>
        <w:tc>
          <w:tcPr>
            <w:tcW w:w="1984" w:type="dxa"/>
          </w:tcPr>
          <w:p w:rsidR="00BB54FD" w:rsidRDefault="00811D45" w:rsidP="0009344E">
            <w:pPr>
              <w:jc w:val="both"/>
              <w:rPr>
                <w:rFonts w:ascii="Times New Roman" w:hAnsi="Times New Roman" w:cs="Times New Roman"/>
                <w:sz w:val="28"/>
                <w:szCs w:val="28"/>
              </w:rPr>
            </w:pPr>
            <w:r>
              <w:rPr>
                <w:rFonts w:ascii="Times New Roman" w:hAnsi="Times New Roman" w:cs="Times New Roman"/>
                <w:sz w:val="28"/>
                <w:szCs w:val="28"/>
              </w:rPr>
              <w:t>Linear feet</w:t>
            </w:r>
          </w:p>
        </w:tc>
        <w:tc>
          <w:tcPr>
            <w:tcW w:w="1462" w:type="dxa"/>
          </w:tcPr>
          <w:p w:rsidR="00BB54FD" w:rsidRDefault="00811D45" w:rsidP="0009344E">
            <w:pPr>
              <w:jc w:val="both"/>
              <w:rPr>
                <w:rFonts w:ascii="Times New Roman" w:hAnsi="Times New Roman" w:cs="Times New Roman"/>
                <w:sz w:val="28"/>
                <w:szCs w:val="28"/>
              </w:rPr>
            </w:pPr>
            <w:r>
              <w:rPr>
                <w:rFonts w:ascii="Times New Roman" w:hAnsi="Times New Roman" w:cs="Times New Roman"/>
                <w:sz w:val="28"/>
                <w:szCs w:val="28"/>
              </w:rPr>
              <w:t>$16/lf</w:t>
            </w:r>
          </w:p>
        </w:tc>
        <w:tc>
          <w:tcPr>
            <w:tcW w:w="2764" w:type="dxa"/>
          </w:tcPr>
          <w:p w:rsidR="00BB54FD" w:rsidRDefault="00BB54FD" w:rsidP="0009344E">
            <w:pPr>
              <w:jc w:val="both"/>
              <w:rPr>
                <w:rFonts w:ascii="Times New Roman" w:hAnsi="Times New Roman" w:cs="Times New Roman"/>
                <w:sz w:val="28"/>
                <w:szCs w:val="28"/>
              </w:rPr>
            </w:pPr>
          </w:p>
        </w:tc>
      </w:tr>
      <w:tr w:rsidR="00BB54FD" w:rsidRPr="004209F1" w:rsidTr="00BB54FD">
        <w:tc>
          <w:tcPr>
            <w:tcW w:w="2155" w:type="dxa"/>
          </w:tcPr>
          <w:p w:rsidR="00BB54FD" w:rsidRDefault="00BB54FD" w:rsidP="0009344E">
            <w:pPr>
              <w:jc w:val="both"/>
              <w:rPr>
                <w:rFonts w:ascii="Times New Roman" w:hAnsi="Times New Roman" w:cs="Times New Roman"/>
                <w:sz w:val="28"/>
                <w:szCs w:val="28"/>
              </w:rPr>
            </w:pPr>
            <w:r>
              <w:rPr>
                <w:rFonts w:ascii="Times New Roman" w:hAnsi="Times New Roman" w:cs="Times New Roman"/>
                <w:sz w:val="28"/>
                <w:szCs w:val="28"/>
              </w:rPr>
              <w:t xml:space="preserve">Landscaping (gardens, shrubs, trees, </w:t>
            </w:r>
            <w:proofErr w:type="spellStart"/>
            <w:r>
              <w:rPr>
                <w:rFonts w:ascii="Times New Roman" w:hAnsi="Times New Roman" w:cs="Times New Roman"/>
                <w:sz w:val="28"/>
                <w:szCs w:val="28"/>
              </w:rPr>
              <w:t>etc</w:t>
            </w:r>
            <w:proofErr w:type="spellEnd"/>
            <w:r>
              <w:rPr>
                <w:rFonts w:ascii="Times New Roman" w:hAnsi="Times New Roman" w:cs="Times New Roman"/>
                <w:sz w:val="28"/>
                <w:szCs w:val="28"/>
              </w:rPr>
              <w:t>)</w:t>
            </w:r>
          </w:p>
        </w:tc>
        <w:tc>
          <w:tcPr>
            <w:tcW w:w="1980" w:type="dxa"/>
          </w:tcPr>
          <w:p w:rsidR="00BB54FD" w:rsidRDefault="00BB54FD" w:rsidP="0009344E">
            <w:pPr>
              <w:jc w:val="both"/>
              <w:rPr>
                <w:rFonts w:ascii="Times New Roman" w:hAnsi="Times New Roman" w:cs="Times New Roman"/>
                <w:sz w:val="28"/>
                <w:szCs w:val="28"/>
              </w:rPr>
            </w:pPr>
          </w:p>
        </w:tc>
        <w:tc>
          <w:tcPr>
            <w:tcW w:w="1984" w:type="dxa"/>
          </w:tcPr>
          <w:p w:rsidR="00BB54FD" w:rsidRDefault="00BB54FD" w:rsidP="0009344E">
            <w:pPr>
              <w:jc w:val="both"/>
              <w:rPr>
                <w:rFonts w:ascii="Times New Roman" w:hAnsi="Times New Roman" w:cs="Times New Roman"/>
                <w:sz w:val="28"/>
                <w:szCs w:val="28"/>
              </w:rPr>
            </w:pPr>
          </w:p>
        </w:tc>
        <w:tc>
          <w:tcPr>
            <w:tcW w:w="1462" w:type="dxa"/>
          </w:tcPr>
          <w:p w:rsidR="00BB54FD" w:rsidRDefault="00811D45" w:rsidP="0009344E">
            <w:pPr>
              <w:jc w:val="both"/>
              <w:rPr>
                <w:rFonts w:ascii="Times New Roman" w:hAnsi="Times New Roman" w:cs="Times New Roman"/>
                <w:sz w:val="28"/>
                <w:szCs w:val="28"/>
              </w:rPr>
            </w:pPr>
            <w:r>
              <w:rPr>
                <w:rFonts w:ascii="Times New Roman" w:hAnsi="Times New Roman" w:cs="Times New Roman"/>
                <w:sz w:val="28"/>
                <w:szCs w:val="28"/>
              </w:rPr>
              <w:t>$10</w:t>
            </w:r>
          </w:p>
        </w:tc>
        <w:tc>
          <w:tcPr>
            <w:tcW w:w="2764" w:type="dxa"/>
          </w:tcPr>
          <w:p w:rsidR="00BB54FD" w:rsidRDefault="00BB54FD" w:rsidP="0009344E">
            <w:pPr>
              <w:jc w:val="both"/>
              <w:rPr>
                <w:rFonts w:ascii="Times New Roman" w:hAnsi="Times New Roman" w:cs="Times New Roman"/>
                <w:sz w:val="28"/>
                <w:szCs w:val="28"/>
              </w:rPr>
            </w:pPr>
          </w:p>
        </w:tc>
      </w:tr>
      <w:tr w:rsidR="00BB54FD" w:rsidRPr="004209F1" w:rsidTr="00BB54FD">
        <w:tc>
          <w:tcPr>
            <w:tcW w:w="2155" w:type="dxa"/>
          </w:tcPr>
          <w:p w:rsidR="00BB54FD" w:rsidRDefault="00BB54FD" w:rsidP="0009344E">
            <w:pPr>
              <w:jc w:val="both"/>
              <w:rPr>
                <w:rFonts w:ascii="Times New Roman" w:hAnsi="Times New Roman" w:cs="Times New Roman"/>
                <w:sz w:val="28"/>
                <w:szCs w:val="28"/>
              </w:rPr>
            </w:pPr>
            <w:r>
              <w:rPr>
                <w:rFonts w:ascii="Times New Roman" w:hAnsi="Times New Roman" w:cs="Times New Roman"/>
                <w:sz w:val="28"/>
                <w:szCs w:val="28"/>
              </w:rPr>
              <w:t>Swimming pool</w:t>
            </w:r>
          </w:p>
          <w:p w:rsidR="00BB54FD" w:rsidRDefault="00BB54FD" w:rsidP="0009344E">
            <w:pPr>
              <w:jc w:val="both"/>
              <w:rPr>
                <w:rFonts w:ascii="Times New Roman" w:hAnsi="Times New Roman" w:cs="Times New Roman"/>
                <w:sz w:val="28"/>
                <w:szCs w:val="28"/>
              </w:rPr>
            </w:pPr>
          </w:p>
        </w:tc>
        <w:tc>
          <w:tcPr>
            <w:tcW w:w="1980" w:type="dxa"/>
          </w:tcPr>
          <w:p w:rsidR="00BB54FD" w:rsidRDefault="00BB54FD" w:rsidP="0009344E">
            <w:pPr>
              <w:jc w:val="both"/>
              <w:rPr>
                <w:rFonts w:ascii="Times New Roman" w:hAnsi="Times New Roman" w:cs="Times New Roman"/>
                <w:sz w:val="28"/>
                <w:szCs w:val="28"/>
              </w:rPr>
            </w:pPr>
          </w:p>
        </w:tc>
        <w:tc>
          <w:tcPr>
            <w:tcW w:w="1984" w:type="dxa"/>
          </w:tcPr>
          <w:p w:rsidR="00BB54FD" w:rsidRDefault="00BB54FD" w:rsidP="0009344E">
            <w:pPr>
              <w:jc w:val="both"/>
              <w:rPr>
                <w:rFonts w:ascii="Times New Roman" w:hAnsi="Times New Roman" w:cs="Times New Roman"/>
                <w:sz w:val="28"/>
                <w:szCs w:val="28"/>
              </w:rPr>
            </w:pPr>
          </w:p>
        </w:tc>
        <w:tc>
          <w:tcPr>
            <w:tcW w:w="1462" w:type="dxa"/>
          </w:tcPr>
          <w:p w:rsidR="00BB54FD" w:rsidRDefault="007C51BB" w:rsidP="0009344E">
            <w:pPr>
              <w:jc w:val="both"/>
              <w:rPr>
                <w:rFonts w:ascii="Times New Roman" w:hAnsi="Times New Roman" w:cs="Times New Roman"/>
                <w:sz w:val="28"/>
                <w:szCs w:val="28"/>
              </w:rPr>
            </w:pPr>
            <w:r>
              <w:rPr>
                <w:rFonts w:ascii="Times New Roman" w:hAnsi="Times New Roman" w:cs="Times New Roman"/>
                <w:sz w:val="28"/>
                <w:szCs w:val="28"/>
              </w:rPr>
              <w:t>$8</w:t>
            </w:r>
            <w:r w:rsidR="00811D45">
              <w:rPr>
                <w:rFonts w:ascii="Times New Roman" w:hAnsi="Times New Roman" w:cs="Times New Roman"/>
                <w:sz w:val="28"/>
                <w:szCs w:val="28"/>
              </w:rPr>
              <w:t>0</w:t>
            </w:r>
          </w:p>
        </w:tc>
        <w:tc>
          <w:tcPr>
            <w:tcW w:w="2764" w:type="dxa"/>
          </w:tcPr>
          <w:p w:rsidR="00BB54FD" w:rsidRDefault="00BB54FD" w:rsidP="0009344E">
            <w:pPr>
              <w:jc w:val="both"/>
              <w:rPr>
                <w:rFonts w:ascii="Times New Roman" w:hAnsi="Times New Roman" w:cs="Times New Roman"/>
                <w:sz w:val="28"/>
                <w:szCs w:val="28"/>
              </w:rPr>
            </w:pPr>
          </w:p>
        </w:tc>
      </w:tr>
      <w:tr w:rsidR="00BB54FD" w:rsidRPr="004209F1" w:rsidTr="00BB54FD">
        <w:tc>
          <w:tcPr>
            <w:tcW w:w="2155" w:type="dxa"/>
          </w:tcPr>
          <w:p w:rsidR="00BB54FD" w:rsidRDefault="00BB54FD" w:rsidP="0009344E">
            <w:pPr>
              <w:jc w:val="both"/>
              <w:rPr>
                <w:rFonts w:ascii="Times New Roman" w:hAnsi="Times New Roman" w:cs="Times New Roman"/>
                <w:sz w:val="28"/>
                <w:szCs w:val="28"/>
              </w:rPr>
            </w:pPr>
            <w:r>
              <w:rPr>
                <w:rFonts w:ascii="Times New Roman" w:hAnsi="Times New Roman" w:cs="Times New Roman"/>
                <w:sz w:val="28"/>
                <w:szCs w:val="28"/>
              </w:rPr>
              <w:t>Hot Tub</w:t>
            </w:r>
          </w:p>
          <w:p w:rsidR="00BB54FD" w:rsidRDefault="00BB54FD" w:rsidP="0009344E">
            <w:pPr>
              <w:jc w:val="both"/>
              <w:rPr>
                <w:rFonts w:ascii="Times New Roman" w:hAnsi="Times New Roman" w:cs="Times New Roman"/>
                <w:sz w:val="28"/>
                <w:szCs w:val="28"/>
              </w:rPr>
            </w:pPr>
          </w:p>
        </w:tc>
        <w:tc>
          <w:tcPr>
            <w:tcW w:w="1980" w:type="dxa"/>
          </w:tcPr>
          <w:p w:rsidR="00BB54FD" w:rsidRDefault="00BB54FD" w:rsidP="0009344E">
            <w:pPr>
              <w:jc w:val="both"/>
              <w:rPr>
                <w:rFonts w:ascii="Times New Roman" w:hAnsi="Times New Roman" w:cs="Times New Roman"/>
                <w:sz w:val="28"/>
                <w:szCs w:val="28"/>
              </w:rPr>
            </w:pPr>
          </w:p>
        </w:tc>
        <w:tc>
          <w:tcPr>
            <w:tcW w:w="1984" w:type="dxa"/>
          </w:tcPr>
          <w:p w:rsidR="00BB54FD" w:rsidRDefault="00BB54FD" w:rsidP="0009344E">
            <w:pPr>
              <w:jc w:val="both"/>
              <w:rPr>
                <w:rFonts w:ascii="Times New Roman" w:hAnsi="Times New Roman" w:cs="Times New Roman"/>
                <w:sz w:val="28"/>
                <w:szCs w:val="28"/>
              </w:rPr>
            </w:pPr>
          </w:p>
        </w:tc>
        <w:tc>
          <w:tcPr>
            <w:tcW w:w="1462" w:type="dxa"/>
          </w:tcPr>
          <w:p w:rsidR="00BB54FD" w:rsidRDefault="007C51BB" w:rsidP="0009344E">
            <w:pPr>
              <w:jc w:val="both"/>
              <w:rPr>
                <w:rFonts w:ascii="Times New Roman" w:hAnsi="Times New Roman" w:cs="Times New Roman"/>
                <w:sz w:val="28"/>
                <w:szCs w:val="28"/>
              </w:rPr>
            </w:pPr>
            <w:r>
              <w:rPr>
                <w:rFonts w:ascii="Times New Roman" w:hAnsi="Times New Roman" w:cs="Times New Roman"/>
                <w:sz w:val="28"/>
                <w:szCs w:val="28"/>
              </w:rPr>
              <w:t>$15</w:t>
            </w:r>
            <w:r w:rsidR="00811D45">
              <w:rPr>
                <w:rFonts w:ascii="Times New Roman" w:hAnsi="Times New Roman" w:cs="Times New Roman"/>
                <w:sz w:val="28"/>
                <w:szCs w:val="28"/>
              </w:rPr>
              <w:t>0</w:t>
            </w:r>
          </w:p>
        </w:tc>
        <w:tc>
          <w:tcPr>
            <w:tcW w:w="2764" w:type="dxa"/>
          </w:tcPr>
          <w:p w:rsidR="00BB54FD" w:rsidRDefault="00BB54FD" w:rsidP="0009344E">
            <w:pPr>
              <w:jc w:val="both"/>
              <w:rPr>
                <w:rFonts w:ascii="Times New Roman" w:hAnsi="Times New Roman" w:cs="Times New Roman"/>
                <w:sz w:val="28"/>
                <w:szCs w:val="28"/>
              </w:rPr>
            </w:pPr>
          </w:p>
        </w:tc>
      </w:tr>
      <w:tr w:rsidR="00BB54FD" w:rsidRPr="004209F1" w:rsidTr="00BB54FD">
        <w:tc>
          <w:tcPr>
            <w:tcW w:w="2155" w:type="dxa"/>
          </w:tcPr>
          <w:p w:rsidR="00BB54FD" w:rsidRDefault="00BB54FD" w:rsidP="0009344E">
            <w:pPr>
              <w:jc w:val="both"/>
              <w:rPr>
                <w:rFonts w:ascii="Times New Roman" w:hAnsi="Times New Roman" w:cs="Times New Roman"/>
                <w:sz w:val="28"/>
                <w:szCs w:val="28"/>
              </w:rPr>
            </w:pPr>
          </w:p>
        </w:tc>
        <w:tc>
          <w:tcPr>
            <w:tcW w:w="1980" w:type="dxa"/>
          </w:tcPr>
          <w:p w:rsidR="00BB54FD" w:rsidRDefault="00BB54FD" w:rsidP="0009344E">
            <w:pPr>
              <w:jc w:val="both"/>
              <w:rPr>
                <w:rFonts w:ascii="Times New Roman" w:hAnsi="Times New Roman" w:cs="Times New Roman"/>
                <w:sz w:val="28"/>
                <w:szCs w:val="28"/>
              </w:rPr>
            </w:pPr>
          </w:p>
        </w:tc>
        <w:tc>
          <w:tcPr>
            <w:tcW w:w="1984" w:type="dxa"/>
          </w:tcPr>
          <w:p w:rsidR="00BB54FD" w:rsidRDefault="00BB54FD" w:rsidP="0009344E">
            <w:pPr>
              <w:jc w:val="both"/>
              <w:rPr>
                <w:rFonts w:ascii="Times New Roman" w:hAnsi="Times New Roman" w:cs="Times New Roman"/>
                <w:sz w:val="28"/>
                <w:szCs w:val="28"/>
              </w:rPr>
            </w:pPr>
          </w:p>
        </w:tc>
        <w:tc>
          <w:tcPr>
            <w:tcW w:w="1462" w:type="dxa"/>
          </w:tcPr>
          <w:p w:rsidR="00BB54FD" w:rsidRDefault="00BB54FD" w:rsidP="0009344E">
            <w:pPr>
              <w:jc w:val="both"/>
              <w:rPr>
                <w:rFonts w:ascii="Times New Roman" w:hAnsi="Times New Roman" w:cs="Times New Roman"/>
                <w:sz w:val="28"/>
                <w:szCs w:val="28"/>
              </w:rPr>
            </w:pPr>
          </w:p>
        </w:tc>
        <w:tc>
          <w:tcPr>
            <w:tcW w:w="2764" w:type="dxa"/>
          </w:tcPr>
          <w:p w:rsidR="00BB54FD" w:rsidRDefault="00BB54FD" w:rsidP="0009344E">
            <w:pPr>
              <w:jc w:val="both"/>
              <w:rPr>
                <w:rFonts w:ascii="Times New Roman" w:hAnsi="Times New Roman" w:cs="Times New Roman"/>
                <w:sz w:val="28"/>
                <w:szCs w:val="28"/>
              </w:rPr>
            </w:pPr>
          </w:p>
        </w:tc>
      </w:tr>
      <w:tr w:rsidR="00BB54FD" w:rsidRPr="004209F1" w:rsidTr="00BB54FD">
        <w:tc>
          <w:tcPr>
            <w:tcW w:w="2155" w:type="dxa"/>
          </w:tcPr>
          <w:p w:rsidR="00BB54FD" w:rsidRDefault="00BB54FD" w:rsidP="0009344E">
            <w:pPr>
              <w:jc w:val="both"/>
              <w:rPr>
                <w:rFonts w:ascii="Times New Roman" w:hAnsi="Times New Roman" w:cs="Times New Roman"/>
                <w:sz w:val="28"/>
                <w:szCs w:val="28"/>
              </w:rPr>
            </w:pPr>
            <w:r>
              <w:rPr>
                <w:rFonts w:ascii="Times New Roman" w:hAnsi="Times New Roman" w:cs="Times New Roman"/>
                <w:sz w:val="28"/>
                <w:szCs w:val="28"/>
              </w:rPr>
              <w:t>Total Cost</w:t>
            </w:r>
          </w:p>
          <w:p w:rsidR="00BB54FD" w:rsidRDefault="00BB54FD" w:rsidP="0009344E">
            <w:pPr>
              <w:jc w:val="both"/>
              <w:rPr>
                <w:rFonts w:ascii="Times New Roman" w:hAnsi="Times New Roman" w:cs="Times New Roman"/>
                <w:sz w:val="28"/>
                <w:szCs w:val="28"/>
              </w:rPr>
            </w:pPr>
          </w:p>
        </w:tc>
        <w:tc>
          <w:tcPr>
            <w:tcW w:w="1980" w:type="dxa"/>
          </w:tcPr>
          <w:p w:rsidR="00BB54FD" w:rsidRDefault="00BB54FD" w:rsidP="0009344E">
            <w:pPr>
              <w:jc w:val="both"/>
              <w:rPr>
                <w:rFonts w:ascii="Times New Roman" w:hAnsi="Times New Roman" w:cs="Times New Roman"/>
                <w:sz w:val="28"/>
                <w:szCs w:val="28"/>
              </w:rPr>
            </w:pPr>
            <w:r>
              <w:rPr>
                <w:rFonts w:ascii="Times New Roman" w:hAnsi="Times New Roman" w:cs="Times New Roman"/>
                <w:sz w:val="28"/>
                <w:szCs w:val="28"/>
              </w:rPr>
              <w:t xml:space="preserve">                x</w:t>
            </w:r>
          </w:p>
        </w:tc>
        <w:tc>
          <w:tcPr>
            <w:tcW w:w="1984" w:type="dxa"/>
          </w:tcPr>
          <w:p w:rsidR="00BB54FD" w:rsidRDefault="00BB54FD" w:rsidP="0009344E">
            <w:pPr>
              <w:jc w:val="both"/>
              <w:rPr>
                <w:rFonts w:ascii="Times New Roman" w:hAnsi="Times New Roman" w:cs="Times New Roman"/>
                <w:sz w:val="28"/>
                <w:szCs w:val="28"/>
              </w:rPr>
            </w:pPr>
            <w:r>
              <w:rPr>
                <w:rFonts w:ascii="Times New Roman" w:hAnsi="Times New Roman" w:cs="Times New Roman"/>
                <w:sz w:val="28"/>
                <w:szCs w:val="28"/>
              </w:rPr>
              <w:t xml:space="preserve">                   x</w:t>
            </w:r>
          </w:p>
        </w:tc>
        <w:tc>
          <w:tcPr>
            <w:tcW w:w="1462" w:type="dxa"/>
          </w:tcPr>
          <w:p w:rsidR="00BB54FD" w:rsidRDefault="00BB54FD" w:rsidP="0009344E">
            <w:pPr>
              <w:jc w:val="both"/>
              <w:rPr>
                <w:rFonts w:ascii="Times New Roman" w:hAnsi="Times New Roman" w:cs="Times New Roman"/>
                <w:sz w:val="28"/>
                <w:szCs w:val="28"/>
              </w:rPr>
            </w:pPr>
            <w:r>
              <w:rPr>
                <w:rFonts w:ascii="Times New Roman" w:hAnsi="Times New Roman" w:cs="Times New Roman"/>
                <w:sz w:val="28"/>
                <w:szCs w:val="28"/>
              </w:rPr>
              <w:t xml:space="preserve">           x</w:t>
            </w:r>
          </w:p>
        </w:tc>
        <w:tc>
          <w:tcPr>
            <w:tcW w:w="2764" w:type="dxa"/>
          </w:tcPr>
          <w:p w:rsidR="00BB54FD" w:rsidRDefault="00BB54FD" w:rsidP="0009344E">
            <w:pPr>
              <w:jc w:val="both"/>
              <w:rPr>
                <w:rFonts w:ascii="Times New Roman" w:hAnsi="Times New Roman" w:cs="Times New Roman"/>
                <w:sz w:val="28"/>
                <w:szCs w:val="28"/>
              </w:rPr>
            </w:pPr>
          </w:p>
        </w:tc>
      </w:tr>
      <w:tr w:rsidR="00BB54FD" w:rsidRPr="004209F1" w:rsidTr="00BB54FD">
        <w:tc>
          <w:tcPr>
            <w:tcW w:w="2155" w:type="dxa"/>
          </w:tcPr>
          <w:p w:rsidR="00BB54FD" w:rsidRDefault="00BB54FD" w:rsidP="0009344E">
            <w:pPr>
              <w:jc w:val="both"/>
              <w:rPr>
                <w:rFonts w:ascii="Times New Roman" w:hAnsi="Times New Roman" w:cs="Times New Roman"/>
                <w:sz w:val="28"/>
                <w:szCs w:val="28"/>
              </w:rPr>
            </w:pPr>
            <w:r>
              <w:rPr>
                <w:rFonts w:ascii="Times New Roman" w:hAnsi="Times New Roman" w:cs="Times New Roman"/>
                <w:sz w:val="28"/>
                <w:szCs w:val="28"/>
              </w:rPr>
              <w:t>Original Budget</w:t>
            </w:r>
          </w:p>
          <w:p w:rsidR="00BB54FD" w:rsidRDefault="00BB54FD" w:rsidP="0009344E">
            <w:pPr>
              <w:jc w:val="both"/>
              <w:rPr>
                <w:rFonts w:ascii="Times New Roman" w:hAnsi="Times New Roman" w:cs="Times New Roman"/>
                <w:sz w:val="28"/>
                <w:szCs w:val="28"/>
              </w:rPr>
            </w:pPr>
          </w:p>
        </w:tc>
        <w:tc>
          <w:tcPr>
            <w:tcW w:w="1980" w:type="dxa"/>
          </w:tcPr>
          <w:p w:rsidR="00BB54FD" w:rsidRDefault="00BB54FD" w:rsidP="0009344E">
            <w:pPr>
              <w:jc w:val="both"/>
              <w:rPr>
                <w:rFonts w:ascii="Times New Roman" w:hAnsi="Times New Roman" w:cs="Times New Roman"/>
                <w:sz w:val="28"/>
                <w:szCs w:val="28"/>
              </w:rPr>
            </w:pPr>
          </w:p>
        </w:tc>
        <w:tc>
          <w:tcPr>
            <w:tcW w:w="1984" w:type="dxa"/>
          </w:tcPr>
          <w:p w:rsidR="00BB54FD" w:rsidRDefault="00BB54FD" w:rsidP="0009344E">
            <w:pPr>
              <w:jc w:val="both"/>
              <w:rPr>
                <w:rFonts w:ascii="Times New Roman" w:hAnsi="Times New Roman" w:cs="Times New Roman"/>
                <w:sz w:val="28"/>
                <w:szCs w:val="28"/>
              </w:rPr>
            </w:pPr>
          </w:p>
        </w:tc>
        <w:tc>
          <w:tcPr>
            <w:tcW w:w="1462" w:type="dxa"/>
          </w:tcPr>
          <w:p w:rsidR="00BB54FD" w:rsidRDefault="00BB54FD" w:rsidP="0009344E">
            <w:pPr>
              <w:jc w:val="both"/>
              <w:rPr>
                <w:rFonts w:ascii="Times New Roman" w:hAnsi="Times New Roman" w:cs="Times New Roman"/>
                <w:sz w:val="28"/>
                <w:szCs w:val="28"/>
              </w:rPr>
            </w:pPr>
          </w:p>
        </w:tc>
        <w:tc>
          <w:tcPr>
            <w:tcW w:w="2764" w:type="dxa"/>
          </w:tcPr>
          <w:p w:rsidR="00BB54FD" w:rsidRDefault="007C51BB" w:rsidP="0009344E">
            <w:pPr>
              <w:jc w:val="both"/>
              <w:rPr>
                <w:rFonts w:ascii="Times New Roman" w:hAnsi="Times New Roman" w:cs="Times New Roman"/>
                <w:sz w:val="28"/>
                <w:szCs w:val="28"/>
              </w:rPr>
            </w:pPr>
            <w:r>
              <w:rPr>
                <w:rFonts w:ascii="Times New Roman" w:hAnsi="Times New Roman" w:cs="Times New Roman"/>
                <w:sz w:val="28"/>
                <w:szCs w:val="28"/>
              </w:rPr>
              <w:t>$320</w:t>
            </w:r>
            <w:r w:rsidR="001139CD">
              <w:rPr>
                <w:rFonts w:ascii="Times New Roman" w:hAnsi="Times New Roman" w:cs="Times New Roman"/>
                <w:sz w:val="28"/>
                <w:szCs w:val="28"/>
              </w:rPr>
              <w:t>,000</w:t>
            </w:r>
          </w:p>
        </w:tc>
      </w:tr>
      <w:tr w:rsidR="00BB54FD" w:rsidRPr="004209F1" w:rsidTr="00BB54FD">
        <w:tc>
          <w:tcPr>
            <w:tcW w:w="2155" w:type="dxa"/>
          </w:tcPr>
          <w:p w:rsidR="00BB54FD" w:rsidRDefault="00BB54FD" w:rsidP="0009344E">
            <w:pPr>
              <w:jc w:val="both"/>
              <w:rPr>
                <w:rFonts w:ascii="Times New Roman" w:hAnsi="Times New Roman" w:cs="Times New Roman"/>
                <w:sz w:val="28"/>
                <w:szCs w:val="28"/>
              </w:rPr>
            </w:pPr>
            <w:r>
              <w:rPr>
                <w:rFonts w:ascii="Times New Roman" w:hAnsi="Times New Roman" w:cs="Times New Roman"/>
                <w:sz w:val="28"/>
                <w:szCs w:val="28"/>
              </w:rPr>
              <w:t>Budget over/under</w:t>
            </w:r>
          </w:p>
        </w:tc>
        <w:tc>
          <w:tcPr>
            <w:tcW w:w="1980" w:type="dxa"/>
          </w:tcPr>
          <w:p w:rsidR="00BB54FD" w:rsidRDefault="00BB54FD" w:rsidP="0009344E">
            <w:pPr>
              <w:jc w:val="both"/>
              <w:rPr>
                <w:rFonts w:ascii="Times New Roman" w:hAnsi="Times New Roman" w:cs="Times New Roman"/>
                <w:sz w:val="28"/>
                <w:szCs w:val="28"/>
              </w:rPr>
            </w:pPr>
          </w:p>
        </w:tc>
        <w:tc>
          <w:tcPr>
            <w:tcW w:w="1984" w:type="dxa"/>
          </w:tcPr>
          <w:p w:rsidR="00BB54FD" w:rsidRDefault="00BB54FD" w:rsidP="0009344E">
            <w:pPr>
              <w:jc w:val="both"/>
              <w:rPr>
                <w:rFonts w:ascii="Times New Roman" w:hAnsi="Times New Roman" w:cs="Times New Roman"/>
                <w:sz w:val="28"/>
                <w:szCs w:val="28"/>
              </w:rPr>
            </w:pPr>
          </w:p>
        </w:tc>
        <w:tc>
          <w:tcPr>
            <w:tcW w:w="1462" w:type="dxa"/>
          </w:tcPr>
          <w:p w:rsidR="00BB54FD" w:rsidRDefault="00BB54FD" w:rsidP="0009344E">
            <w:pPr>
              <w:jc w:val="both"/>
              <w:rPr>
                <w:rFonts w:ascii="Times New Roman" w:hAnsi="Times New Roman" w:cs="Times New Roman"/>
                <w:sz w:val="28"/>
                <w:szCs w:val="28"/>
              </w:rPr>
            </w:pPr>
          </w:p>
        </w:tc>
        <w:tc>
          <w:tcPr>
            <w:tcW w:w="2764" w:type="dxa"/>
          </w:tcPr>
          <w:p w:rsidR="00BB54FD" w:rsidRDefault="00BB54FD" w:rsidP="0009344E">
            <w:pPr>
              <w:jc w:val="both"/>
              <w:rPr>
                <w:rFonts w:ascii="Times New Roman" w:hAnsi="Times New Roman" w:cs="Times New Roman"/>
                <w:sz w:val="28"/>
                <w:szCs w:val="28"/>
              </w:rPr>
            </w:pPr>
          </w:p>
        </w:tc>
      </w:tr>
    </w:tbl>
    <w:p w:rsidR="00D134BB" w:rsidRPr="004209F1" w:rsidRDefault="00D134BB" w:rsidP="00D134BB">
      <w:pPr>
        <w:spacing w:after="0"/>
        <w:jc w:val="both"/>
        <w:rPr>
          <w:rFonts w:ascii="Times New Roman" w:hAnsi="Times New Roman" w:cs="Times New Roman"/>
          <w:sz w:val="28"/>
          <w:szCs w:val="28"/>
          <w:lang w:val="fr-FR"/>
        </w:rPr>
      </w:pPr>
    </w:p>
    <w:sectPr w:rsidR="00D134BB" w:rsidRPr="004209F1" w:rsidSect="005B5A5B">
      <w:pgSz w:w="12240" w:h="15840"/>
      <w:pgMar w:top="720"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5177D"/>
    <w:multiLevelType w:val="hybridMultilevel"/>
    <w:tmpl w:val="8A2C4D4C"/>
    <w:lvl w:ilvl="0" w:tplc="4432B7E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ED6EE4"/>
    <w:multiLevelType w:val="hybridMultilevel"/>
    <w:tmpl w:val="7D42E396"/>
    <w:lvl w:ilvl="0" w:tplc="D16EF7D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A5B"/>
    <w:rsid w:val="000D2101"/>
    <w:rsid w:val="0010088A"/>
    <w:rsid w:val="001139CD"/>
    <w:rsid w:val="001517C0"/>
    <w:rsid w:val="001B6EFF"/>
    <w:rsid w:val="003B25A4"/>
    <w:rsid w:val="003C3448"/>
    <w:rsid w:val="004209F1"/>
    <w:rsid w:val="004752E8"/>
    <w:rsid w:val="004C1387"/>
    <w:rsid w:val="005B5A5B"/>
    <w:rsid w:val="006516A1"/>
    <w:rsid w:val="00666729"/>
    <w:rsid w:val="00714DE4"/>
    <w:rsid w:val="007318F5"/>
    <w:rsid w:val="007C3B51"/>
    <w:rsid w:val="007C51BB"/>
    <w:rsid w:val="007E5EEB"/>
    <w:rsid w:val="00811D45"/>
    <w:rsid w:val="00835778"/>
    <w:rsid w:val="009D116C"/>
    <w:rsid w:val="00AA52F9"/>
    <w:rsid w:val="00B41082"/>
    <w:rsid w:val="00B50B70"/>
    <w:rsid w:val="00BB54FD"/>
    <w:rsid w:val="00BE34A2"/>
    <w:rsid w:val="00BE4AFB"/>
    <w:rsid w:val="00C52EB4"/>
    <w:rsid w:val="00C94B63"/>
    <w:rsid w:val="00D134BB"/>
    <w:rsid w:val="00D15F7D"/>
    <w:rsid w:val="00D665D7"/>
    <w:rsid w:val="00D7198D"/>
    <w:rsid w:val="00D97D92"/>
    <w:rsid w:val="00DF3D28"/>
    <w:rsid w:val="00E00D50"/>
    <w:rsid w:val="00F40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5778"/>
    <w:rPr>
      <w:color w:val="808080"/>
    </w:rPr>
  </w:style>
  <w:style w:type="paragraph" w:styleId="BalloonText">
    <w:name w:val="Balloon Text"/>
    <w:basedOn w:val="Normal"/>
    <w:link w:val="BalloonTextChar"/>
    <w:uiPriority w:val="99"/>
    <w:semiHidden/>
    <w:unhideWhenUsed/>
    <w:rsid w:val="008357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5778"/>
    <w:rPr>
      <w:rFonts w:ascii="Tahoma" w:hAnsi="Tahoma" w:cs="Tahoma"/>
      <w:sz w:val="16"/>
      <w:szCs w:val="16"/>
    </w:rPr>
  </w:style>
  <w:style w:type="paragraph" w:styleId="ListParagraph">
    <w:name w:val="List Paragraph"/>
    <w:basedOn w:val="Normal"/>
    <w:uiPriority w:val="34"/>
    <w:qFormat/>
    <w:rsid w:val="0010088A"/>
    <w:pPr>
      <w:ind w:left="720"/>
      <w:contextualSpacing/>
    </w:pPr>
  </w:style>
  <w:style w:type="table" w:styleId="TableGrid">
    <w:name w:val="Table Grid"/>
    <w:basedOn w:val="TableNormal"/>
    <w:uiPriority w:val="59"/>
    <w:rsid w:val="00D13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5778"/>
    <w:rPr>
      <w:color w:val="808080"/>
    </w:rPr>
  </w:style>
  <w:style w:type="paragraph" w:styleId="BalloonText">
    <w:name w:val="Balloon Text"/>
    <w:basedOn w:val="Normal"/>
    <w:link w:val="BalloonTextChar"/>
    <w:uiPriority w:val="99"/>
    <w:semiHidden/>
    <w:unhideWhenUsed/>
    <w:rsid w:val="008357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5778"/>
    <w:rPr>
      <w:rFonts w:ascii="Tahoma" w:hAnsi="Tahoma" w:cs="Tahoma"/>
      <w:sz w:val="16"/>
      <w:szCs w:val="16"/>
    </w:rPr>
  </w:style>
  <w:style w:type="paragraph" w:styleId="ListParagraph">
    <w:name w:val="List Paragraph"/>
    <w:basedOn w:val="Normal"/>
    <w:uiPriority w:val="34"/>
    <w:qFormat/>
    <w:rsid w:val="0010088A"/>
    <w:pPr>
      <w:ind w:left="720"/>
      <w:contextualSpacing/>
    </w:pPr>
  </w:style>
  <w:style w:type="table" w:styleId="TableGrid">
    <w:name w:val="Table Grid"/>
    <w:basedOn w:val="TableNormal"/>
    <w:uiPriority w:val="59"/>
    <w:rsid w:val="00D13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2547C-4FE9-4EDD-8003-57F1D8DD9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4</Pages>
  <Words>759</Words>
  <Characters>4329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Lindermans</dc:creator>
  <cp:lastModifiedBy>The Lindermans</cp:lastModifiedBy>
  <cp:revision>6</cp:revision>
  <cp:lastPrinted>2017-12-14T13:58:00Z</cp:lastPrinted>
  <dcterms:created xsi:type="dcterms:W3CDTF">2017-12-17T15:53:00Z</dcterms:created>
  <dcterms:modified xsi:type="dcterms:W3CDTF">2017-12-17T19:28:00Z</dcterms:modified>
</cp:coreProperties>
</file>