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F5" w:rsidRDefault="005B5A5B">
      <w:pPr>
        <w:rPr>
          <w:rFonts w:ascii="Times New Roman" w:hAnsi="Times New Roman" w:cs="Times New Roman"/>
          <w:sz w:val="28"/>
          <w:szCs w:val="28"/>
        </w:rPr>
      </w:pPr>
      <w:r>
        <w:rPr>
          <w:rFonts w:ascii="Times New Roman" w:hAnsi="Times New Roman" w:cs="Times New Roman"/>
          <w:sz w:val="28"/>
          <w:szCs w:val="28"/>
        </w:rPr>
        <w:t>Name _________________________________________</w:t>
      </w:r>
      <w:r>
        <w:rPr>
          <w:rFonts w:ascii="Times New Roman" w:hAnsi="Times New Roman" w:cs="Times New Roman"/>
          <w:sz w:val="28"/>
          <w:szCs w:val="28"/>
        </w:rPr>
        <w:tab/>
        <w:t>Sect ______________________</w:t>
      </w:r>
    </w:p>
    <w:p w:rsidR="00D3083B" w:rsidRDefault="00D3083B" w:rsidP="005B5A5B">
      <w:pPr>
        <w:spacing w:after="0"/>
        <w:rPr>
          <w:rFonts w:ascii="Times New Roman" w:hAnsi="Times New Roman" w:cs="Times New Roman"/>
          <w:sz w:val="28"/>
          <w:szCs w:val="28"/>
        </w:rPr>
      </w:pPr>
    </w:p>
    <w:p w:rsidR="00D3083B" w:rsidRDefault="00D3083B" w:rsidP="005B5A5B">
      <w:pPr>
        <w:spacing w:after="0"/>
        <w:rPr>
          <w:rFonts w:ascii="Times New Roman" w:hAnsi="Times New Roman" w:cs="Times New Roman"/>
          <w:sz w:val="28"/>
          <w:szCs w:val="28"/>
        </w:rPr>
      </w:pPr>
      <w:r>
        <w:rPr>
          <w:rFonts w:ascii="Times New Roman" w:hAnsi="Times New Roman" w:cs="Times New Roman"/>
          <w:sz w:val="28"/>
          <w:szCs w:val="28"/>
        </w:rPr>
        <w:t xml:space="preserve">Solve for </w:t>
      </w:r>
      <w:r w:rsidR="00D11B4C">
        <w:rPr>
          <w:rFonts w:ascii="Times New Roman" w:hAnsi="Times New Roman" w:cs="Times New Roman"/>
          <w:sz w:val="28"/>
          <w:szCs w:val="28"/>
        </w:rPr>
        <w:t xml:space="preserve">the missing sides: </w:t>
      </w:r>
    </w:p>
    <w:p w:rsidR="00D3083B" w:rsidRDefault="00D3083B" w:rsidP="005B5A5B">
      <w:pPr>
        <w:spacing w:after="0"/>
        <w:rPr>
          <w:rFonts w:ascii="Times New Roman" w:hAnsi="Times New Roman" w:cs="Times New Roman"/>
          <w:sz w:val="28"/>
          <w:szCs w:val="28"/>
        </w:rPr>
      </w:pPr>
    </w:p>
    <w:p w:rsidR="008B7EA3" w:rsidRDefault="008B7EA3" w:rsidP="005B5A5B">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43025" cy="1524000"/>
            <wp:effectExtent l="271463" t="338137" r="223837" b="3381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345.png"/>
                    <pic:cNvPicPr/>
                  </pic:nvPicPr>
                  <pic:blipFill>
                    <a:blip r:embed="rId5">
                      <a:extLst>
                        <a:ext uri="{28A0092B-C50C-407E-A947-70E740481C1C}">
                          <a14:useLocalDpi xmlns:a14="http://schemas.microsoft.com/office/drawing/2010/main" val="0"/>
                        </a:ext>
                      </a:extLst>
                    </a:blip>
                    <a:stretch>
                      <a:fillRect/>
                    </a:stretch>
                  </pic:blipFill>
                  <pic:spPr>
                    <a:xfrm rot="2900033">
                      <a:off x="0" y="0"/>
                      <a:ext cx="1343025" cy="1524000"/>
                    </a:xfrm>
                    <a:prstGeom prst="rect">
                      <a:avLst/>
                    </a:prstGeom>
                  </pic:spPr>
                </pic:pic>
              </a:graphicData>
            </a:graphic>
          </wp:inline>
        </w:drawing>
      </w:r>
      <w:r w:rsidR="00DF750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F750B">
        <w:rPr>
          <w:rFonts w:ascii="Times New Roman" w:hAnsi="Times New Roman" w:cs="Times New Roman"/>
          <w:noProof/>
          <w:sz w:val="28"/>
          <w:szCs w:val="28"/>
        </w:rPr>
        <w:t xml:space="preserve">   </w:t>
      </w:r>
      <w:r w:rsidR="00DF750B">
        <w:rPr>
          <w:rFonts w:ascii="Times New Roman" w:hAnsi="Times New Roman" w:cs="Times New Roman"/>
          <w:noProof/>
          <w:sz w:val="28"/>
          <w:szCs w:val="28"/>
        </w:rPr>
        <w:drawing>
          <wp:inline distT="0" distB="0" distL="0" distR="0" wp14:anchorId="35440BCB" wp14:editId="0E853E38">
            <wp:extent cx="1438275" cy="2286000"/>
            <wp:effectExtent l="204788" t="404812" r="195262" b="404813"/>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ht 51213.png"/>
                    <pic:cNvPicPr/>
                  </pic:nvPicPr>
                  <pic:blipFill>
                    <a:blip r:embed="rId6">
                      <a:extLst>
                        <a:ext uri="{28A0092B-C50C-407E-A947-70E740481C1C}">
                          <a14:useLocalDpi xmlns:a14="http://schemas.microsoft.com/office/drawing/2010/main" val="0"/>
                        </a:ext>
                      </a:extLst>
                    </a:blip>
                    <a:stretch>
                      <a:fillRect/>
                    </a:stretch>
                  </pic:blipFill>
                  <pic:spPr>
                    <a:xfrm rot="14792495">
                      <a:off x="0" y="0"/>
                      <a:ext cx="1438275" cy="2286000"/>
                    </a:xfrm>
                    <a:prstGeom prst="rect">
                      <a:avLst/>
                    </a:prstGeom>
                  </pic:spPr>
                </pic:pic>
              </a:graphicData>
            </a:graphic>
          </wp:inline>
        </w:drawing>
      </w:r>
      <w:r w:rsidR="00DF750B">
        <w:rPr>
          <w:rFonts w:ascii="Times New Roman" w:hAnsi="Times New Roman" w:cs="Times New Roman"/>
          <w:sz w:val="28"/>
          <w:szCs w:val="28"/>
        </w:rPr>
        <w:t xml:space="preserve">     </w:t>
      </w:r>
      <w:r w:rsidR="00DF750B">
        <w:rPr>
          <w:rFonts w:ascii="Times New Roman" w:hAnsi="Times New Roman" w:cs="Times New Roman"/>
          <w:noProof/>
          <w:sz w:val="28"/>
          <w:szCs w:val="28"/>
        </w:rPr>
        <w:drawing>
          <wp:inline distT="0" distB="0" distL="0" distR="0" wp14:anchorId="28B0AB29" wp14:editId="1CA2FBF2">
            <wp:extent cx="1341120" cy="1524000"/>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341120" cy="1524000"/>
                    </a:xfrm>
                    <a:prstGeom prst="rect">
                      <a:avLst/>
                    </a:prstGeom>
                    <a:noFill/>
                  </pic:spPr>
                </pic:pic>
              </a:graphicData>
            </a:graphic>
          </wp:inline>
        </w:drawing>
      </w:r>
      <w:r w:rsidR="00DF750B">
        <w:rPr>
          <w:rFonts w:ascii="Times New Roman" w:hAnsi="Times New Roman" w:cs="Times New Roman"/>
          <w:sz w:val="28"/>
          <w:szCs w:val="28"/>
        </w:rPr>
        <w:tab/>
      </w:r>
      <w:r w:rsidR="00DF750B">
        <w:rPr>
          <w:rFonts w:ascii="Times New Roman" w:hAnsi="Times New Roman" w:cs="Times New Roman"/>
          <w:sz w:val="28"/>
          <w:szCs w:val="28"/>
        </w:rPr>
        <w:tab/>
      </w:r>
      <w:r w:rsidR="00DF750B">
        <w:rPr>
          <w:rFonts w:ascii="Times New Roman" w:hAnsi="Times New Roman" w:cs="Times New Roman"/>
          <w:sz w:val="28"/>
          <w:szCs w:val="28"/>
        </w:rPr>
        <w:tab/>
      </w:r>
      <w:r w:rsidR="00DF750B">
        <w:rPr>
          <w:rFonts w:ascii="Times New Roman" w:hAnsi="Times New Roman" w:cs="Times New Roman"/>
          <w:noProof/>
          <w:sz w:val="28"/>
          <w:szCs w:val="28"/>
        </w:rPr>
        <w:drawing>
          <wp:inline distT="0" distB="0" distL="0" distR="0" wp14:anchorId="33A8214C" wp14:editId="541224CB">
            <wp:extent cx="1438275" cy="2286000"/>
            <wp:effectExtent l="204788" t="442912" r="157162" b="44291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51213.png"/>
                    <pic:cNvPicPr/>
                  </pic:nvPicPr>
                  <pic:blipFill>
                    <a:blip r:embed="rId6">
                      <a:extLst>
                        <a:ext uri="{28A0092B-C50C-407E-A947-70E740481C1C}">
                          <a14:useLocalDpi xmlns:a14="http://schemas.microsoft.com/office/drawing/2010/main" val="0"/>
                        </a:ext>
                      </a:extLst>
                    </a:blip>
                    <a:stretch>
                      <a:fillRect/>
                    </a:stretch>
                  </pic:blipFill>
                  <pic:spPr>
                    <a:xfrm rot="17799605">
                      <a:off x="0" y="0"/>
                      <a:ext cx="1438275" cy="2286000"/>
                    </a:xfrm>
                    <a:prstGeom prst="rect">
                      <a:avLst/>
                    </a:prstGeom>
                  </pic:spPr>
                </pic:pic>
              </a:graphicData>
            </a:graphic>
          </wp:inline>
        </w:drawing>
      </w:r>
    </w:p>
    <w:p w:rsidR="000646E0" w:rsidRDefault="000646E0" w:rsidP="005B5A5B">
      <w:pPr>
        <w:spacing w:after="0"/>
        <w:rPr>
          <w:rFonts w:ascii="Times New Roman" w:hAnsi="Times New Roman" w:cs="Times New Roman"/>
          <w:sz w:val="28"/>
          <w:szCs w:val="28"/>
        </w:rPr>
      </w:pPr>
    </w:p>
    <w:p w:rsidR="000646E0" w:rsidRDefault="000646E0" w:rsidP="005B5A5B">
      <w:pPr>
        <w:spacing w:after="0"/>
        <w:rPr>
          <w:rFonts w:ascii="Times New Roman" w:hAnsi="Times New Roman" w:cs="Times New Roman"/>
          <w:noProof/>
          <w:sz w:val="28"/>
          <w:szCs w:val="28"/>
        </w:rPr>
      </w:pPr>
    </w:p>
    <w:p w:rsidR="008B7EA3" w:rsidRDefault="00A027F5" w:rsidP="005B5A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DF750B">
        <w:rPr>
          <w:rFonts w:ascii="Times New Roman" w:hAnsi="Times New Roman" w:cs="Times New Roman"/>
          <w:sz w:val="28"/>
          <w:szCs w:val="28"/>
        </w:rPr>
        <w:tab/>
      </w:r>
      <w:r w:rsidR="00DF750B">
        <w:rPr>
          <w:rFonts w:ascii="Times New Roman" w:hAnsi="Times New Roman" w:cs="Times New Roman"/>
          <w:noProof/>
          <w:sz w:val="28"/>
          <w:szCs w:val="28"/>
        </w:rPr>
        <w:drawing>
          <wp:inline distT="0" distB="0" distL="0" distR="0" wp14:anchorId="53B5634B" wp14:editId="70AF11E7">
            <wp:extent cx="1524000" cy="1341120"/>
            <wp:effectExtent l="339090" t="251460" r="339090" b="262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127139">
                      <a:off x="0" y="0"/>
                      <a:ext cx="1524000" cy="1341120"/>
                    </a:xfrm>
                    <a:prstGeom prst="rect">
                      <a:avLst/>
                    </a:prstGeom>
                    <a:noFill/>
                  </pic:spPr>
                </pic:pic>
              </a:graphicData>
            </a:graphic>
          </wp:inline>
        </w:drawing>
      </w:r>
      <w:r w:rsidR="00DF750B">
        <w:rPr>
          <w:rFonts w:ascii="Times New Roman" w:hAnsi="Times New Roman" w:cs="Times New Roman"/>
          <w:sz w:val="28"/>
          <w:szCs w:val="28"/>
        </w:rPr>
        <w:tab/>
      </w:r>
      <w:r w:rsidR="00DF750B">
        <w:rPr>
          <w:rFonts w:ascii="Times New Roman" w:hAnsi="Times New Roman" w:cs="Times New Roman"/>
          <w:sz w:val="28"/>
          <w:szCs w:val="28"/>
        </w:rPr>
        <w:tab/>
      </w:r>
      <w:r w:rsidR="00DF750B">
        <w:rPr>
          <w:rFonts w:ascii="Times New Roman" w:hAnsi="Times New Roman" w:cs="Times New Roman"/>
          <w:sz w:val="28"/>
          <w:szCs w:val="28"/>
        </w:rPr>
        <w:tab/>
      </w:r>
      <w:r w:rsidR="008B7EA3">
        <w:rPr>
          <w:rFonts w:ascii="Times New Roman" w:hAnsi="Times New Roman" w:cs="Times New Roman"/>
          <w:sz w:val="28"/>
          <w:szCs w:val="28"/>
        </w:rPr>
        <w:tab/>
      </w:r>
      <w:r>
        <w:rPr>
          <w:rFonts w:ascii="Times New Roman" w:hAnsi="Times New Roman" w:cs="Times New Roman"/>
          <w:noProof/>
          <w:sz w:val="28"/>
          <w:szCs w:val="28"/>
        </w:rPr>
        <w:drawing>
          <wp:inline distT="0" distB="0" distL="0" distR="0" wp14:anchorId="2EB7B21B">
            <wp:extent cx="2286000" cy="14389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438910"/>
                    </a:xfrm>
                    <a:prstGeom prst="rect">
                      <a:avLst/>
                    </a:prstGeom>
                    <a:noFill/>
                  </pic:spPr>
                </pic:pic>
              </a:graphicData>
            </a:graphic>
          </wp:inline>
        </w:drawing>
      </w:r>
    </w:p>
    <w:p w:rsidR="00835778" w:rsidRDefault="00835778" w:rsidP="005B5A5B">
      <w:pPr>
        <w:spacing w:after="0"/>
        <w:rPr>
          <w:rFonts w:ascii="Times New Roman" w:hAnsi="Times New Roman" w:cs="Times New Roman"/>
          <w:sz w:val="28"/>
          <w:szCs w:val="28"/>
        </w:rPr>
      </w:pPr>
    </w:p>
    <w:p w:rsidR="008B7EA3" w:rsidRDefault="008B7EA3" w:rsidP="005B5A5B">
      <w:pPr>
        <w:spacing w:after="0"/>
        <w:rPr>
          <w:rFonts w:ascii="Times New Roman" w:hAnsi="Times New Roman" w:cs="Times New Roman"/>
          <w:sz w:val="28"/>
          <w:szCs w:val="28"/>
        </w:rPr>
      </w:pPr>
    </w:p>
    <w:p w:rsidR="00D11B4C" w:rsidRDefault="00D11B4C" w:rsidP="005B5A5B">
      <w:pPr>
        <w:spacing w:after="0"/>
        <w:rPr>
          <w:rFonts w:ascii="Times New Roman" w:hAnsi="Times New Roman" w:cs="Times New Roman"/>
          <w:sz w:val="28"/>
          <w:szCs w:val="28"/>
        </w:rPr>
      </w:pPr>
    </w:p>
    <w:p w:rsidR="00D11B4C" w:rsidRDefault="00D11B4C" w:rsidP="005B5A5B">
      <w:pPr>
        <w:spacing w:after="0"/>
        <w:rPr>
          <w:rFonts w:ascii="Times New Roman" w:hAnsi="Times New Roman" w:cs="Times New Roman"/>
          <w:sz w:val="28"/>
          <w:szCs w:val="28"/>
        </w:rPr>
      </w:pPr>
    </w:p>
    <w:p w:rsidR="008B7EA3" w:rsidRDefault="00D3083B" w:rsidP="005B5A5B">
      <w:pPr>
        <w:spacing w:after="0"/>
        <w:rPr>
          <w:rFonts w:ascii="Times New Roman" w:hAnsi="Times New Roman" w:cs="Times New Roman"/>
          <w:noProof/>
          <w:sz w:val="28"/>
          <w:szCs w:val="28"/>
        </w:rPr>
      </w:pPr>
      <w:r>
        <w:rPr>
          <w:rFonts w:ascii="Times New Roman" w:hAnsi="Times New Roman" w:cs="Times New Roman"/>
          <w:noProof/>
          <w:sz w:val="28"/>
          <w:szCs w:val="28"/>
        </w:rPr>
        <w:t xml:space="preserve">     </w:t>
      </w:r>
      <w:r w:rsidR="00DF750B">
        <w:rPr>
          <w:noProof/>
        </w:rPr>
        <w:drawing>
          <wp:inline distT="0" distB="0" distL="0" distR="0" wp14:anchorId="1FE747BD" wp14:editId="4902AF9B">
            <wp:extent cx="2800350" cy="2838450"/>
            <wp:effectExtent l="0" t="0" r="0" b="0"/>
            <wp:docPr id="4" name="Picture 4" descr="Image result for square and right triangl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quare and right triangle proble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838450"/>
                    </a:xfrm>
                    <a:prstGeom prst="rect">
                      <a:avLst/>
                    </a:prstGeom>
                    <a:noFill/>
                    <a:ln>
                      <a:noFill/>
                    </a:ln>
                  </pic:spPr>
                </pic:pic>
              </a:graphicData>
            </a:graphic>
          </wp:inline>
        </w:drawing>
      </w:r>
    </w:p>
    <w:p w:rsidR="00D3083B" w:rsidRDefault="00D3083B"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D3083B" w:rsidRDefault="003C403D" w:rsidP="005B5A5B">
      <w:pPr>
        <w:spacing w:after="0"/>
        <w:rPr>
          <w:rFonts w:ascii="Times New Roman" w:hAnsi="Times New Roman" w:cs="Times New Roman"/>
          <w:noProof/>
          <w:sz w:val="28"/>
          <w:szCs w:val="28"/>
        </w:rPr>
      </w:pPr>
      <w:r>
        <w:rPr>
          <w:rFonts w:ascii="Times New Roman" w:hAnsi="Times New Roman" w:cs="Times New Roman"/>
          <w:noProof/>
          <w:sz w:val="28"/>
          <w:szCs w:val="28"/>
        </w:rPr>
        <w:t>In the above picture, line segment AC measures 12.5 cm long.  Square BCGF has an area of 12.25 sq cm.  Calculate the area of square ABDE.  Use what you know about area and the Pythagorean Theorem to solve.</w:t>
      </w: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5B5A5B">
      <w:pPr>
        <w:spacing w:after="0"/>
        <w:rPr>
          <w:rFonts w:ascii="Times New Roman" w:hAnsi="Times New Roman" w:cs="Times New Roman"/>
          <w:noProof/>
          <w:sz w:val="28"/>
          <w:szCs w:val="28"/>
        </w:rPr>
      </w:pPr>
    </w:p>
    <w:p w:rsidR="003C403D" w:rsidRDefault="003C403D" w:rsidP="003C403D">
      <w:pPr>
        <w:spacing w:after="0"/>
        <w:rPr>
          <w:rFonts w:ascii="Times New Roman" w:hAnsi="Times New Roman" w:cs="Times New Roman"/>
          <w:noProof/>
          <w:sz w:val="28"/>
          <w:szCs w:val="28"/>
        </w:rPr>
      </w:pPr>
      <w:r>
        <w:rPr>
          <w:rFonts w:ascii="Times New Roman" w:hAnsi="Times New Roman" w:cs="Times New Roman"/>
          <w:noProof/>
          <w:sz w:val="28"/>
          <w:szCs w:val="28"/>
        </w:rPr>
        <w:lastRenderedPageBreak/>
        <w:t>Graph the points indicated.  Then find the distance between the points. (3 pts each)</w:t>
      </w:r>
    </w:p>
    <w:p w:rsidR="003C403D" w:rsidRDefault="003C403D" w:rsidP="003C403D">
      <w:pPr>
        <w:spacing w:after="0"/>
        <w:rPr>
          <w:rFonts w:ascii="Times New Roman" w:hAnsi="Times New Roman" w:cs="Times New Roman"/>
          <w:noProof/>
          <w:sz w:val="28"/>
          <w:szCs w:val="28"/>
        </w:rPr>
      </w:pPr>
    </w:p>
    <w:p w:rsidR="003C403D" w:rsidRDefault="003C403D" w:rsidP="003C403D">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w:t>
      </w:r>
      <w:proofErr w:type="gramStart"/>
      <w:r>
        <w:rPr>
          <w:rFonts w:ascii="Times New Roman" w:eastAsiaTheme="minorEastAsia" w:hAnsi="Times New Roman" w:cs="Times New Roman"/>
          <w:sz w:val="28"/>
          <w:szCs w:val="28"/>
        </w:rPr>
        <w:t>,8</w:t>
      </w:r>
      <w:proofErr w:type="gramEnd"/>
      <w:r>
        <w:rPr>
          <w:rFonts w:ascii="Times New Roman" w:eastAsiaTheme="minorEastAsia" w:hAnsi="Times New Roman" w:cs="Times New Roman"/>
          <w:sz w:val="28"/>
          <w:szCs w:val="28"/>
        </w:rPr>
        <w:t>)  (1, -7)</w:t>
      </w:r>
    </w:p>
    <w:p w:rsidR="003C403D" w:rsidRDefault="003C403D" w:rsidP="003C403D">
      <w:pPr>
        <w:spacing w:after="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352FB48" wp14:editId="217EA152">
            <wp:extent cx="2766807" cy="3581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rdinate grid.png"/>
                    <pic:cNvPicPr/>
                  </pic:nvPicPr>
                  <pic:blipFill>
                    <a:blip r:embed="rId11">
                      <a:extLst>
                        <a:ext uri="{28A0092B-C50C-407E-A947-70E740481C1C}">
                          <a14:useLocalDpi xmlns:a14="http://schemas.microsoft.com/office/drawing/2010/main" val="0"/>
                        </a:ext>
                      </a:extLst>
                    </a:blip>
                    <a:stretch>
                      <a:fillRect/>
                    </a:stretch>
                  </pic:blipFill>
                  <pic:spPr>
                    <a:xfrm>
                      <a:off x="0" y="0"/>
                      <a:ext cx="2803388" cy="3628752"/>
                    </a:xfrm>
                    <a:prstGeom prst="rect">
                      <a:avLst/>
                    </a:prstGeom>
                  </pic:spPr>
                </pic:pic>
              </a:graphicData>
            </a:graphic>
          </wp:inline>
        </w:drawing>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rsidR="003C403D" w:rsidRDefault="003C403D" w:rsidP="003C403D">
      <w:pPr>
        <w:spacing w:after="0"/>
        <w:rPr>
          <w:rFonts w:ascii="Times New Roman" w:eastAsiaTheme="minorEastAsia" w:hAnsi="Times New Roman" w:cs="Times New Roman"/>
          <w:sz w:val="28"/>
          <w:szCs w:val="28"/>
        </w:rPr>
      </w:pPr>
    </w:p>
    <w:p w:rsidR="003C403D" w:rsidRDefault="003C403D" w:rsidP="003C403D">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 -7)  (1, 5)</w:t>
      </w:r>
    </w:p>
    <w:p w:rsidR="003C403D" w:rsidRDefault="003C403D" w:rsidP="003C403D">
      <w:pPr>
        <w:spacing w:after="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1FF880F" wp14:editId="13135396">
            <wp:extent cx="2767965" cy="3584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3584575"/>
                    </a:xfrm>
                    <a:prstGeom prst="rect">
                      <a:avLst/>
                    </a:prstGeom>
                    <a:noFill/>
                  </pic:spPr>
                </pic:pic>
              </a:graphicData>
            </a:graphic>
          </wp:inline>
        </w:drawing>
      </w:r>
    </w:p>
    <w:p w:rsidR="003C403D" w:rsidRDefault="003C403D"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D3083B" w:rsidRDefault="00D11B4C" w:rsidP="005B5A5B">
      <w:pPr>
        <w:spacing w:after="0"/>
        <w:rPr>
          <w:rFonts w:ascii="Times New Roman" w:hAnsi="Times New Roman" w:cs="Times New Roman"/>
          <w:noProof/>
          <w:sz w:val="28"/>
          <w:szCs w:val="28"/>
        </w:rPr>
      </w:pPr>
      <w:r>
        <w:rPr>
          <w:rFonts w:ascii="Times New Roman" w:hAnsi="Times New Roman" w:cs="Times New Roman"/>
          <w:noProof/>
          <w:sz w:val="28"/>
          <w:szCs w:val="28"/>
        </w:rPr>
        <w:lastRenderedPageBreak/>
        <w:t>The landing outside the library doors measures 6 ft above the ground.  There is an access ramp to the landing, with the base of the ramp set 17.5 feet out from the landing.  What is the length of the ramp?</w:t>
      </w:r>
    </w:p>
    <w:p w:rsidR="00D3083B" w:rsidRDefault="00D3083B"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r>
        <w:rPr>
          <w:rFonts w:ascii="Times New Roman" w:hAnsi="Times New Roman" w:cs="Times New Roman"/>
          <w:noProof/>
          <w:sz w:val="28"/>
          <w:szCs w:val="28"/>
        </w:rPr>
        <w:t>Jimmy builds sets for the school play.  A backdrop</w:t>
      </w:r>
      <w:r w:rsidR="009A62FB">
        <w:rPr>
          <w:rFonts w:ascii="Times New Roman" w:hAnsi="Times New Roman" w:cs="Times New Roman"/>
          <w:noProof/>
          <w:sz w:val="28"/>
          <w:szCs w:val="28"/>
        </w:rPr>
        <w:t xml:space="preserve"> for one scene measures 2.4 meters tall.  In order to stabilze the backdrop, he builds a diagonal brace to support it.  The brace measures 2.6 meters long.  Assuming he wants the backdrop to be perfectly perpindicular to the ground, how far out from the backdrop should the brace be set?</w:t>
      </w:r>
    </w:p>
    <w:p w:rsidR="009A62FB" w:rsidRDefault="009A62FB" w:rsidP="005B5A5B">
      <w:pPr>
        <w:spacing w:after="0"/>
        <w:rPr>
          <w:rFonts w:ascii="Times New Roman" w:hAnsi="Times New Roman" w:cs="Times New Roman"/>
          <w:noProof/>
          <w:sz w:val="28"/>
          <w:szCs w:val="28"/>
        </w:rPr>
      </w:pPr>
    </w:p>
    <w:p w:rsidR="009A62FB" w:rsidRDefault="009A62FB"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11B4C" w:rsidRDefault="00D11B4C"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D3083B" w:rsidRDefault="009A62FB" w:rsidP="005B5A5B">
      <w:pPr>
        <w:spacing w:after="0"/>
        <w:rPr>
          <w:rFonts w:ascii="Times New Roman" w:hAnsi="Times New Roman" w:cs="Times New Roman"/>
          <w:noProof/>
          <w:sz w:val="28"/>
          <w:szCs w:val="28"/>
        </w:rPr>
      </w:pPr>
      <w:r>
        <w:rPr>
          <w:rFonts w:ascii="Times New Roman" w:hAnsi="Times New Roman" w:cs="Times New Roman"/>
          <w:noProof/>
          <w:sz w:val="28"/>
          <w:szCs w:val="28"/>
        </w:rPr>
        <w:t xml:space="preserve">The </w:t>
      </w:r>
      <w:r w:rsidR="00A86686">
        <w:rPr>
          <w:rFonts w:ascii="Times New Roman" w:hAnsi="Times New Roman" w:cs="Times New Roman"/>
          <w:noProof/>
          <w:sz w:val="28"/>
          <w:szCs w:val="28"/>
        </w:rPr>
        <w:t>Dorfmeyers’ backyard measures is a rectangle that measures 7 yards x 11.25 yards.  Mrs. Dorfmeyer wants to hang a clothesline diagonally across the yard from one corner to the opposite corner.  How long a rope will she need to hang this clothesline?</w:t>
      </w:r>
    </w:p>
    <w:p w:rsidR="00D3083B" w:rsidRDefault="00D3083B" w:rsidP="005B5A5B">
      <w:pPr>
        <w:spacing w:after="0"/>
        <w:rPr>
          <w:rFonts w:ascii="Times New Roman" w:hAnsi="Times New Roman" w:cs="Times New Roman"/>
          <w:noProof/>
          <w:sz w:val="28"/>
          <w:szCs w:val="28"/>
        </w:rPr>
      </w:pPr>
    </w:p>
    <w:p w:rsidR="00D3083B" w:rsidRDefault="00D3083B"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p>
    <w:p w:rsidR="00A86686" w:rsidRDefault="00A86686" w:rsidP="005B5A5B">
      <w:pPr>
        <w:spacing w:after="0"/>
        <w:rPr>
          <w:rFonts w:ascii="Times New Roman" w:hAnsi="Times New Roman" w:cs="Times New Roman"/>
          <w:noProof/>
          <w:sz w:val="28"/>
          <w:szCs w:val="28"/>
        </w:rPr>
      </w:pPr>
      <w:bookmarkStart w:id="0" w:name="_GoBack"/>
      <w:bookmarkEnd w:id="0"/>
    </w:p>
    <w:p w:rsidR="00EF4867" w:rsidRDefault="00EF4867" w:rsidP="00EF4867">
      <w:pPr>
        <w:spacing w:after="0"/>
        <w:rPr>
          <w:rFonts w:ascii="Times New Roman" w:hAnsi="Times New Roman" w:cs="Times New Roman"/>
          <w:noProof/>
          <w:sz w:val="28"/>
          <w:szCs w:val="28"/>
        </w:rPr>
      </w:pPr>
      <w:r>
        <w:rPr>
          <w:rFonts w:ascii="Times New Roman" w:hAnsi="Times New Roman" w:cs="Times New Roman"/>
          <w:noProof/>
          <w:sz w:val="28"/>
          <w:szCs w:val="28"/>
        </w:rPr>
        <w:lastRenderedPageBreak/>
        <w:t>Proofs – Show whether or not the following are right triangles.  (3 pts each)</w:t>
      </w:r>
    </w:p>
    <w:p w:rsidR="00EF4867" w:rsidRDefault="00EF4867" w:rsidP="00EF4867">
      <w:pPr>
        <w:spacing w:after="0"/>
        <w:rPr>
          <w:rFonts w:ascii="Times New Roman" w:hAnsi="Times New Roman" w:cs="Times New Roman"/>
          <w:noProof/>
          <w:sz w:val="28"/>
          <w:szCs w:val="28"/>
        </w:rPr>
      </w:pPr>
    </w:p>
    <w:p w:rsidR="00EF4867" w:rsidRDefault="00EF4867" w:rsidP="00EF4867">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0D7C6D8B" wp14:editId="79831C2C">
            <wp:extent cx="1756435" cy="1350764"/>
            <wp:effectExtent l="0" t="6668" r="8573" b="8572"/>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1753160" cy="1348245"/>
                    </a:xfrm>
                    <a:prstGeom prst="rect">
                      <a:avLst/>
                    </a:prstGeom>
                    <a:noFill/>
                  </pic:spPr>
                </pic:pic>
              </a:graphicData>
            </a:graphic>
          </wp:inline>
        </w:drawing>
      </w:r>
      <w:r>
        <w:rPr>
          <w:rFonts w:ascii="Times New Roman" w:hAnsi="Times New Roman" w:cs="Times New Roman"/>
          <w:sz w:val="28"/>
          <w:szCs w:val="28"/>
        </w:rPr>
        <w:t xml:space="preserve">                                 </w:t>
      </w:r>
      <w:r w:rsidRPr="00421ABC">
        <w:rPr>
          <w:rFonts w:ascii="Times New Roman" w:hAnsi="Times New Roman" w:cs="Times New Roman"/>
          <w:noProof/>
          <w:sz w:val="28"/>
          <w:szCs w:val="28"/>
        </w:rPr>
        <w:drawing>
          <wp:inline distT="0" distB="0" distL="0" distR="0" wp14:anchorId="35DCCA68" wp14:editId="724DCC86">
            <wp:extent cx="1673525" cy="1673525"/>
            <wp:effectExtent l="361950" t="361950" r="327025" b="365125"/>
            <wp:docPr id="17" name="Picture 17" descr="Image result for 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 trian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8842166">
                      <a:off x="0" y="0"/>
                      <a:ext cx="1673497" cy="1673497"/>
                    </a:xfrm>
                    <a:prstGeom prst="rect">
                      <a:avLst/>
                    </a:prstGeom>
                    <a:noFill/>
                    <a:ln>
                      <a:noFill/>
                    </a:ln>
                  </pic:spPr>
                </pic:pic>
              </a:graphicData>
            </a:graphic>
          </wp:inline>
        </w:drawing>
      </w:r>
    </w:p>
    <w:p w:rsidR="00EF4867" w:rsidRDefault="00EF4867" w:rsidP="00EF4867">
      <w:pPr>
        <w:spacing w:after="0"/>
        <w:rPr>
          <w:rFonts w:ascii="Times New Roman" w:hAnsi="Times New Roman" w:cs="Times New Roman"/>
          <w:sz w:val="28"/>
          <w:szCs w:val="28"/>
        </w:rPr>
      </w:pPr>
    </w:p>
    <w:p w:rsidR="00EF4867" w:rsidRDefault="00EF4867" w:rsidP="00EF4867">
      <w:pPr>
        <w:spacing w:after="0"/>
        <w:rPr>
          <w:rFonts w:ascii="Times New Roman" w:hAnsi="Times New Roman" w:cs="Times New Roman"/>
          <w:sz w:val="28"/>
          <w:szCs w:val="28"/>
        </w:rPr>
      </w:pPr>
    </w:p>
    <w:p w:rsidR="00EF4867" w:rsidRDefault="00EF4867" w:rsidP="00EF4867">
      <w:pPr>
        <w:spacing w:after="0"/>
        <w:rPr>
          <w:rFonts w:ascii="Times New Roman" w:hAnsi="Times New Roman" w:cs="Times New Roman"/>
          <w:sz w:val="28"/>
          <w:szCs w:val="28"/>
        </w:rPr>
      </w:pPr>
    </w:p>
    <w:p w:rsidR="00EF4867" w:rsidRDefault="00EF4867" w:rsidP="00EF4867">
      <w:pPr>
        <w:spacing w:after="0"/>
        <w:rPr>
          <w:rFonts w:ascii="Times New Roman" w:hAnsi="Times New Roman" w:cs="Times New Roman"/>
          <w:sz w:val="28"/>
          <w:szCs w:val="28"/>
        </w:rPr>
      </w:pPr>
    </w:p>
    <w:p w:rsidR="00D3083B" w:rsidRPr="00835778" w:rsidRDefault="00EF4867" w:rsidP="005B5A5B">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175503" wp14:editId="25250791">
            <wp:extent cx="1767840" cy="1359535"/>
            <wp:effectExtent l="394652" t="233998" r="322263" b="24606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4004279">
                      <a:off x="0" y="0"/>
                      <a:ext cx="1767840" cy="1359535"/>
                    </a:xfrm>
                    <a:prstGeom prst="rect">
                      <a:avLst/>
                    </a:prstGeom>
                    <a:noFill/>
                  </pic:spPr>
                </pic:pic>
              </a:graphicData>
            </a:graphic>
          </wp:inline>
        </w:drawing>
      </w:r>
      <w:r>
        <w:rPr>
          <w:rFonts w:ascii="Times New Roman" w:hAnsi="Times New Roman" w:cs="Times New Roman"/>
          <w:sz w:val="28"/>
          <w:szCs w:val="28"/>
        </w:rPr>
        <w:t xml:space="preserve">                             </w:t>
      </w:r>
      <w:r w:rsidRPr="00421ABC">
        <w:rPr>
          <w:rFonts w:ascii="Times New Roman" w:hAnsi="Times New Roman" w:cs="Times New Roman"/>
          <w:noProof/>
          <w:sz w:val="28"/>
          <w:szCs w:val="28"/>
        </w:rPr>
        <w:drawing>
          <wp:inline distT="0" distB="0" distL="0" distR="0" wp14:anchorId="2DAC1B3B" wp14:editId="3E9D654D">
            <wp:extent cx="1673525" cy="1673525"/>
            <wp:effectExtent l="361950" t="361950" r="327025" b="365125"/>
            <wp:docPr id="18" name="Picture 18" descr="Image result for 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 trian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059520">
                      <a:off x="0" y="0"/>
                      <a:ext cx="1673497" cy="1673497"/>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D3083B" w:rsidRPr="00835778" w:rsidSect="005B5A5B">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5B"/>
    <w:rsid w:val="000646E0"/>
    <w:rsid w:val="003C403D"/>
    <w:rsid w:val="005B5A5B"/>
    <w:rsid w:val="006516A1"/>
    <w:rsid w:val="00666729"/>
    <w:rsid w:val="00711445"/>
    <w:rsid w:val="007318F5"/>
    <w:rsid w:val="00835778"/>
    <w:rsid w:val="008B7EA3"/>
    <w:rsid w:val="00935A65"/>
    <w:rsid w:val="009A62FB"/>
    <w:rsid w:val="00A027F5"/>
    <w:rsid w:val="00A276AB"/>
    <w:rsid w:val="00A86686"/>
    <w:rsid w:val="00BE34A2"/>
    <w:rsid w:val="00BE4AFB"/>
    <w:rsid w:val="00C52EB4"/>
    <w:rsid w:val="00D11B4C"/>
    <w:rsid w:val="00D3083B"/>
    <w:rsid w:val="00DF750B"/>
    <w:rsid w:val="00E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78"/>
    <w:rPr>
      <w:color w:val="808080"/>
    </w:rPr>
  </w:style>
  <w:style w:type="paragraph" w:styleId="BalloonText">
    <w:name w:val="Balloon Text"/>
    <w:basedOn w:val="Normal"/>
    <w:link w:val="BalloonTextChar"/>
    <w:uiPriority w:val="99"/>
    <w:semiHidden/>
    <w:unhideWhenUsed/>
    <w:rsid w:val="0083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The Lindermans</cp:lastModifiedBy>
  <cp:revision>7</cp:revision>
  <cp:lastPrinted>2016-11-28T12:14:00Z</cp:lastPrinted>
  <dcterms:created xsi:type="dcterms:W3CDTF">2017-11-08T21:25:00Z</dcterms:created>
  <dcterms:modified xsi:type="dcterms:W3CDTF">2017-11-12T17:50:00Z</dcterms:modified>
</cp:coreProperties>
</file>